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FCA5" w14:textId="2ED43B55" w:rsidR="001620BA" w:rsidRDefault="006B0F04" w:rsidP="05CF52F7">
      <w:pPr>
        <w:pStyle w:val="Title1"/>
        <w:ind w:left="284"/>
        <w:rPr>
          <w:rFonts w:cs="Arial"/>
          <w:color w:val="auto"/>
          <w:kern w:val="24"/>
          <w:sz w:val="24"/>
          <w:szCs w:val="24"/>
        </w:rPr>
      </w:pPr>
      <w:r w:rsidRPr="006D527D">
        <w:rPr>
          <w:noProof/>
          <w:color w:val="00AF41"/>
          <w:lang w:eastAsia="en-GB"/>
        </w:rPr>
        <mc:AlternateContent>
          <mc:Choice Requires="wps">
            <w:drawing>
              <wp:anchor distT="0" distB="0" distL="114300" distR="114300" simplePos="0" relativeHeight="251658240" behindDoc="0" locked="0" layoutInCell="0" allowOverlap="1" wp14:anchorId="6348FD44" wp14:editId="5A7F3CD4">
                <wp:simplePos x="0" y="0"/>
                <wp:positionH relativeFrom="margin">
                  <wp:align>right</wp:align>
                </wp:positionH>
                <wp:positionV relativeFrom="paragraph">
                  <wp:posOffset>520700</wp:posOffset>
                </wp:positionV>
                <wp:extent cx="6486525" cy="533400"/>
                <wp:effectExtent l="0" t="0" r="0" b="0"/>
                <wp:wrapSquare wrapText="bothSides"/>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AF4B" w14:textId="6E30EECA" w:rsidR="00CA3375" w:rsidRPr="006D527D" w:rsidRDefault="0008780D" w:rsidP="00A34BE3">
                            <w:pPr>
                              <w:rPr>
                                <w:color w:val="00AF41"/>
                              </w:rPr>
                            </w:pPr>
                            <w:r w:rsidRPr="006B0F04">
                              <w:rPr>
                                <w:color w:val="00AF41"/>
                              </w:rPr>
                              <w:t xml:space="preserve">Consultation on </w:t>
                            </w:r>
                            <w:r w:rsidR="00A34BE3">
                              <w:rPr>
                                <w:color w:val="00AF41"/>
                              </w:rPr>
                              <w:t>new Resource Framework for Tyre Pyrolysis Oil</w:t>
                            </w:r>
                            <w:r w:rsidRPr="006B0F04">
                              <w:rPr>
                                <w:color w:val="00AF41"/>
                              </w:rPr>
                              <w:t xml:space="preserve"> </w:t>
                            </w:r>
                          </w:p>
                          <w:p w14:paraId="27737DA8" w14:textId="77777777" w:rsidR="00264D01" w:rsidRPr="001913A4" w:rsidRDefault="00264D01" w:rsidP="00191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8FD44" id="_x0000_t202" coordsize="21600,21600" o:spt="202" path="m,l,21600r21600,l21600,xe">
                <v:stroke joinstyle="miter"/>
                <v:path gradientshapeok="t" o:connecttype="rect"/>
              </v:shapetype>
              <v:shape id="Text Box 7" o:spid="_x0000_s1026" type="#_x0000_t202" style="position:absolute;left:0;text-align:left;margin-left:459.55pt;margin-top:41pt;width:510.75pt;height: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" o:allowincell="f" filled="f" stroked="f">
                <v:textbox>
                  <w:txbxContent>
                    <w:p w14:paraId="148AAF4B" w14:textId="6E30EECA" w:rsidR="00CA3375" w:rsidRPr="006D527D" w:rsidRDefault="0008780D" w:rsidP="00A34BE3">
                      <w:pPr>
                        <w:rPr>
                          <w:color w:val="00AF41"/>
                        </w:rPr>
                      </w:pPr>
                      <w:r w:rsidRPr="006B0F04">
                        <w:rPr>
                          <w:color w:val="00AF41"/>
                        </w:rPr>
                        <w:t xml:space="preserve">Consultation on </w:t>
                      </w:r>
                      <w:r w:rsidR="00A34BE3">
                        <w:rPr>
                          <w:color w:val="00AF41"/>
                        </w:rPr>
                        <w:t>new Resource Framework for Tyre Pyrolysis Oil</w:t>
                      </w:r>
                      <w:r w:rsidRPr="006B0F04">
                        <w:rPr>
                          <w:color w:val="00AF41"/>
                        </w:rPr>
                        <w:t xml:space="preserve"> </w:t>
                      </w:r>
                    </w:p>
                    <w:p w14:paraId="27737DA8" w14:textId="77777777" w:rsidR="00264D01" w:rsidRPr="001913A4" w:rsidRDefault="00264D01" w:rsidP="001913A4"/>
                  </w:txbxContent>
                </v:textbox>
                <w10:wrap type="square" anchorx="margin"/>
              </v:shape>
            </w:pict>
          </mc:Fallback>
        </mc:AlternateContent>
      </w:r>
      <w:r w:rsidR="006A35D3" w:rsidRPr="006D527D">
        <w:rPr>
          <w:color w:val="00AF41"/>
        </w:rPr>
        <w:t>R</w:t>
      </w:r>
      <w:r w:rsidR="002B211A" w:rsidRPr="006D527D">
        <w:rPr>
          <w:color w:val="00AF41"/>
        </w:rPr>
        <w:t>esponse form</w:t>
      </w:r>
      <w:r w:rsidR="00512CF8" w:rsidRPr="006D527D">
        <w:rPr>
          <w:color w:val="00AF41"/>
        </w:rPr>
        <w:t xml:space="preserve"> </w:t>
      </w:r>
    </w:p>
    <w:tbl>
      <w:tblPr>
        <w:tblpPr w:leftFromText="180" w:rightFromText="180" w:vertAnchor="page" w:horzAnchor="margin" w:tblpXSpec="center" w:tblpY="3199"/>
        <w:tblW w:w="9274" w:type="dxa"/>
        <w:tblLayout w:type="fixed"/>
        <w:tblCellMar>
          <w:left w:w="30" w:type="dxa"/>
          <w:right w:w="30" w:type="dxa"/>
        </w:tblCellMar>
        <w:tblLook w:val="0000" w:firstRow="0" w:lastRow="0" w:firstColumn="0" w:lastColumn="0" w:noHBand="0" w:noVBand="0"/>
      </w:tblPr>
      <w:tblGrid>
        <w:gridCol w:w="9274"/>
      </w:tblGrid>
      <w:tr w:rsidR="00E758B9" w:rsidRPr="00D81F8D" w14:paraId="6348FCA7" w14:textId="77777777" w:rsidTr="00727EB3">
        <w:trPr>
          <w:cantSplit/>
          <w:trHeight w:val="291"/>
        </w:trPr>
        <w:tc>
          <w:tcPr>
            <w:tcW w:w="9274" w:type="dxa"/>
            <w:tcBorders>
              <w:top w:val="nil"/>
              <w:left w:val="nil"/>
              <w:right w:val="nil"/>
            </w:tcBorders>
            <w:shd w:val="clear" w:color="auto" w:fill="auto"/>
          </w:tcPr>
          <w:p w14:paraId="7F66E4EC" w14:textId="77777777" w:rsidR="00A34BE3" w:rsidRDefault="006B0F04" w:rsidP="006B0F04">
            <w:pPr>
              <w:spacing w:before="40" w:after="40"/>
              <w:ind w:left="111"/>
              <w:rPr>
                <w:color w:val="00AF41"/>
                <w:sz w:val="28"/>
                <w:szCs w:val="28"/>
              </w:rPr>
            </w:pPr>
            <w:r>
              <w:rPr>
                <w:color w:val="00AF41"/>
                <w:sz w:val="28"/>
                <w:szCs w:val="28"/>
              </w:rPr>
              <w:br/>
            </w:r>
          </w:p>
          <w:p w14:paraId="6348FCA6" w14:textId="53304F81" w:rsidR="00E758B9" w:rsidRPr="006D527D" w:rsidRDefault="00E758B9" w:rsidP="006B0F04">
            <w:pPr>
              <w:spacing w:before="40" w:after="40"/>
              <w:ind w:left="111"/>
              <w:rPr>
                <w:snapToGrid w:val="0"/>
                <w:color w:val="00AF41"/>
                <w:sz w:val="28"/>
                <w:szCs w:val="28"/>
              </w:rPr>
            </w:pPr>
            <w:r w:rsidRPr="006D527D">
              <w:rPr>
                <w:color w:val="00AF41"/>
                <w:sz w:val="28"/>
                <w:szCs w:val="28"/>
              </w:rPr>
              <w:t>Your details</w:t>
            </w:r>
          </w:p>
        </w:tc>
      </w:tr>
      <w:tr w:rsidR="00E758B9" w:rsidRPr="00314431" w14:paraId="6348FCBF" w14:textId="77777777" w:rsidTr="00727EB3">
        <w:trPr>
          <w:cantSplit/>
          <w:trHeight w:val="291"/>
        </w:trPr>
        <w:tc>
          <w:tcPr>
            <w:tcW w:w="9274" w:type="dxa"/>
            <w:shd w:val="clear" w:color="auto" w:fill="auto"/>
            <w:vAlign w:val="center"/>
          </w:tcPr>
          <w:p w14:paraId="6348FCA8" w14:textId="77777777" w:rsidR="00E758B9" w:rsidRPr="00314431" w:rsidRDefault="00E758B9" w:rsidP="00586D02">
            <w:pPr>
              <w:rPr>
                <w:snapToGrid w:val="0"/>
                <w:color w:val="000000"/>
                <w:sz w:val="24"/>
              </w:rPr>
            </w:pPr>
          </w:p>
          <w:p w14:paraId="6348FCA9" w14:textId="77777777" w:rsidR="00E758B9" w:rsidRPr="00B31E61" w:rsidRDefault="00E758B9" w:rsidP="00586D02">
            <w:pPr>
              <w:rPr>
                <w:snapToGrid w:val="0"/>
                <w:color w:val="000000"/>
                <w:sz w:val="22"/>
                <w:szCs w:val="22"/>
              </w:rPr>
            </w:pPr>
            <w:r w:rsidRPr="00B31E61">
              <w:rPr>
                <w:snapToGrid w:val="0"/>
                <w:color w:val="000000"/>
                <w:sz w:val="22"/>
                <w:szCs w:val="22"/>
              </w:rPr>
              <w:t xml:space="preserve">When we come to analyse the results of this consultation, it would help us to know if you are responding as an individual or on behalf of an organisation or group. </w:t>
            </w:r>
            <w:r w:rsidRPr="00B31E61">
              <w:rPr>
                <w:snapToGrid w:val="0"/>
                <w:color w:val="000000"/>
                <w:sz w:val="22"/>
                <w:szCs w:val="22"/>
              </w:rPr>
              <w:br/>
            </w:r>
          </w:p>
          <w:p w14:paraId="6348FCAA" w14:textId="77777777" w:rsidR="00E758B9" w:rsidRPr="00B31E61" w:rsidRDefault="00E758B9" w:rsidP="00586D02">
            <w:pPr>
              <w:rPr>
                <w:snapToGrid w:val="0"/>
                <w:color w:val="000000"/>
                <w:sz w:val="22"/>
                <w:szCs w:val="22"/>
              </w:rPr>
            </w:pPr>
            <w:r w:rsidRPr="00B31E61">
              <w:rPr>
                <w:snapToGrid w:val="0"/>
                <w:color w:val="000000"/>
                <w:sz w:val="22"/>
                <w:szCs w:val="22"/>
              </w:rPr>
              <w:t xml:space="preserve">Please select from the following options: </w:t>
            </w:r>
            <w:r w:rsidRPr="00B31E61">
              <w:rPr>
                <w:snapToGrid w:val="0"/>
                <w:color w:val="000000"/>
                <w:sz w:val="22"/>
                <w:szCs w:val="22"/>
              </w:rPr>
              <w:br/>
            </w:r>
          </w:p>
          <w:p w14:paraId="6348FCAB" w14:textId="77777777" w:rsidR="00E758B9" w:rsidRPr="00B31E61" w:rsidRDefault="00E758B9" w:rsidP="00586D02">
            <w:pPr>
              <w:spacing w:after="120"/>
              <w:rPr>
                <w:rStyle w:val="bodyboldpurple"/>
                <w:color w:val="000000"/>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Responding</w:t>
            </w:r>
            <w:proofErr w:type="gramEnd"/>
            <w:r w:rsidRPr="00B31E61">
              <w:rPr>
                <w:rStyle w:val="bodyboldpurple"/>
                <w:color w:val="000000"/>
                <w:szCs w:val="22"/>
              </w:rPr>
              <w:t xml:space="preserve"> as an individual</w:t>
            </w:r>
          </w:p>
          <w:p w14:paraId="6348FCAC" w14:textId="77777777" w:rsidR="00E758B9" w:rsidRDefault="00E758B9" w:rsidP="00586D02">
            <w:pPr>
              <w:spacing w:before="40" w:after="120"/>
              <w:rPr>
                <w:snapToGrid w:val="0"/>
                <w:color w:val="000000"/>
                <w:sz w:val="22"/>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Respond</w:t>
            </w:r>
            <w:r>
              <w:rPr>
                <w:rStyle w:val="bodyboldpurple"/>
                <w:color w:val="000000"/>
                <w:szCs w:val="22"/>
              </w:rPr>
              <w:t>ing</w:t>
            </w:r>
            <w:proofErr w:type="gramEnd"/>
            <w:r>
              <w:rPr>
                <w:rStyle w:val="bodyboldpurple"/>
                <w:color w:val="000000"/>
                <w:szCs w:val="22"/>
              </w:rPr>
              <w:t xml:space="preserve"> on behalf of an organisation</w:t>
            </w:r>
            <w:r w:rsidRPr="00B31E61">
              <w:rPr>
                <w:snapToGrid w:val="0"/>
                <w:color w:val="000000"/>
                <w:sz w:val="22"/>
                <w:szCs w:val="22"/>
              </w:rPr>
              <w:t xml:space="preserve"> </w:t>
            </w:r>
            <w:r w:rsidRPr="006A6BE4">
              <w:rPr>
                <w:b w:val="0"/>
                <w:snapToGrid w:val="0"/>
                <w:color w:val="000000"/>
                <w:sz w:val="22"/>
                <w:szCs w:val="22"/>
              </w:rPr>
              <w:t>or group</w:t>
            </w:r>
          </w:p>
          <w:p w14:paraId="6348FCAD" w14:textId="77777777" w:rsidR="00E758B9" w:rsidRPr="00B31E61" w:rsidRDefault="00E758B9" w:rsidP="00586D02">
            <w:pPr>
              <w:spacing w:before="40" w:after="120"/>
              <w:rPr>
                <w:rStyle w:val="bodyboldpurple"/>
                <w:color w:val="000000"/>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Pr>
                <w:rStyle w:val="bodyboldpurple"/>
                <w:color w:val="000000"/>
                <w:szCs w:val="22"/>
              </w:rPr>
              <w:t>Other</w:t>
            </w:r>
            <w:proofErr w:type="gramEnd"/>
            <w:r w:rsidRPr="00B31E61">
              <w:rPr>
                <w:snapToGrid w:val="0"/>
                <w:color w:val="000000"/>
                <w:sz w:val="22"/>
                <w:szCs w:val="22"/>
              </w:rPr>
              <w:t xml:space="preserve"> </w:t>
            </w:r>
          </w:p>
          <w:p w14:paraId="6348FCAF" w14:textId="77777777" w:rsidR="00E758B9" w:rsidRPr="00B31E61" w:rsidRDefault="00E758B9" w:rsidP="00586D02">
            <w:pPr>
              <w:spacing w:before="40" w:after="40"/>
              <w:rPr>
                <w:snapToGrid w:val="0"/>
                <w:color w:val="000000"/>
                <w:sz w:val="22"/>
                <w:szCs w:val="22"/>
              </w:rPr>
            </w:pPr>
          </w:p>
          <w:p w14:paraId="6348FCB0" w14:textId="77777777" w:rsidR="00E758B9" w:rsidRPr="00B31E61" w:rsidRDefault="00E758B9" w:rsidP="00586D02">
            <w:pPr>
              <w:spacing w:before="40" w:after="40"/>
              <w:rPr>
                <w:snapToGrid w:val="0"/>
                <w:color w:val="000000"/>
                <w:sz w:val="22"/>
                <w:szCs w:val="22"/>
              </w:rPr>
            </w:pPr>
            <w:r w:rsidRPr="00ED0611">
              <w:rPr>
                <w:snapToGrid w:val="0"/>
                <w:color w:val="000000"/>
                <w:sz w:val="22"/>
                <w:szCs w:val="22"/>
              </w:rPr>
              <w:t>If you're responding on behalf of an organisation or group, please tell us who you are responding on behalf of and include its type e.g.</w:t>
            </w:r>
            <w:r>
              <w:rPr>
                <w:snapToGrid w:val="0"/>
                <w:color w:val="000000"/>
                <w:sz w:val="22"/>
                <w:szCs w:val="22"/>
              </w:rPr>
              <w:t xml:space="preserve"> </w:t>
            </w:r>
            <w:r w:rsidRPr="00ED0611">
              <w:rPr>
                <w:snapToGrid w:val="0"/>
                <w:color w:val="000000"/>
                <w:sz w:val="22"/>
                <w:szCs w:val="22"/>
              </w:rPr>
              <w:t xml:space="preserve">business, environmental group. </w:t>
            </w:r>
          </w:p>
          <w:p w14:paraId="6348FCB1" w14:textId="77777777" w:rsidR="00E758B9" w:rsidRPr="00B31E61" w:rsidRDefault="00E758B9" w:rsidP="00586D02">
            <w:pPr>
              <w:spacing w:before="40" w:after="40"/>
              <w:rPr>
                <w:rStyle w:val="bodyboldpurple"/>
                <w:color w:val="000000"/>
                <w:szCs w:val="22"/>
              </w:rPr>
            </w:pPr>
            <w:r>
              <w:rPr>
                <w:rStyle w:val="bodyboldpurple"/>
                <w:color w:val="000000"/>
                <w:szCs w:val="22"/>
              </w:rPr>
              <w:br/>
            </w:r>
            <w:r w:rsidRPr="00B31E61">
              <w:rPr>
                <w:rStyle w:val="bodyboldpurple"/>
                <w:color w:val="000000"/>
                <w:szCs w:val="22"/>
              </w:rPr>
              <w:t>____________________________________</w:t>
            </w:r>
          </w:p>
          <w:p w14:paraId="6348FCB2" w14:textId="77777777" w:rsidR="00E758B9" w:rsidRPr="00B31E61" w:rsidRDefault="00E758B9" w:rsidP="00586D02">
            <w:pPr>
              <w:spacing w:before="40" w:after="40"/>
              <w:rPr>
                <w:rStyle w:val="bodyboldpurple"/>
                <w:color w:val="000000"/>
                <w:szCs w:val="22"/>
              </w:rPr>
            </w:pPr>
          </w:p>
          <w:p w14:paraId="6348FCB3" w14:textId="26E54EAD" w:rsidR="00E758B9" w:rsidRDefault="00E758B9" w:rsidP="00586D02">
            <w:pPr>
              <w:spacing w:before="40" w:after="40"/>
              <w:rPr>
                <w:snapToGrid w:val="0"/>
                <w:color w:val="000000"/>
                <w:sz w:val="22"/>
                <w:szCs w:val="22"/>
              </w:rPr>
            </w:pPr>
            <w:r w:rsidRPr="00ED0611">
              <w:rPr>
                <w:snapToGrid w:val="0"/>
                <w:color w:val="000000"/>
                <w:sz w:val="22"/>
                <w:szCs w:val="22"/>
              </w:rPr>
              <w:t>If you selected other, please specify.</w:t>
            </w:r>
          </w:p>
          <w:p w14:paraId="46081053" w14:textId="77777777" w:rsidR="00FC6229" w:rsidRDefault="00FC6229" w:rsidP="00586D02">
            <w:pPr>
              <w:spacing w:before="40" w:after="40"/>
              <w:rPr>
                <w:snapToGrid w:val="0"/>
                <w:color w:val="000000"/>
                <w:sz w:val="22"/>
                <w:szCs w:val="22"/>
              </w:rPr>
            </w:pPr>
          </w:p>
          <w:p w14:paraId="59830F46" w14:textId="13EDDA88" w:rsidR="00FC6229" w:rsidRDefault="00FC6229" w:rsidP="00586D02">
            <w:pPr>
              <w:spacing w:before="40" w:after="40"/>
              <w:rPr>
                <w:snapToGrid w:val="0"/>
                <w:color w:val="000000"/>
                <w:sz w:val="22"/>
                <w:szCs w:val="22"/>
              </w:rPr>
            </w:pPr>
            <w:r w:rsidRPr="00B31E61">
              <w:rPr>
                <w:rStyle w:val="bodyboldpurple"/>
                <w:color w:val="000000"/>
                <w:szCs w:val="22"/>
              </w:rPr>
              <w:t>____________________________________</w:t>
            </w:r>
          </w:p>
          <w:p w14:paraId="2C9FCC7E" w14:textId="0974BAC5" w:rsidR="00FC6229" w:rsidRDefault="00FC6229" w:rsidP="00586D02">
            <w:pPr>
              <w:spacing w:before="40" w:after="40"/>
              <w:rPr>
                <w:snapToGrid w:val="0"/>
                <w:color w:val="000000"/>
                <w:sz w:val="22"/>
                <w:szCs w:val="22"/>
              </w:rPr>
            </w:pPr>
          </w:p>
          <w:p w14:paraId="1CFE803E" w14:textId="77777777" w:rsidR="00FC6229" w:rsidRPr="00FC6229" w:rsidRDefault="00FC6229" w:rsidP="00586D02">
            <w:pPr>
              <w:rPr>
                <w:color w:val="00AF41"/>
                <w:sz w:val="28"/>
                <w:szCs w:val="28"/>
              </w:rPr>
            </w:pPr>
            <w:r w:rsidRPr="00FC6229">
              <w:rPr>
                <w:color w:val="00AF41"/>
                <w:kern w:val="24"/>
              </w:rPr>
              <w:t>Privacy notice</w:t>
            </w:r>
            <w:r>
              <w:rPr>
                <w:color w:val="00AF41"/>
                <w:sz w:val="28"/>
                <w:szCs w:val="28"/>
              </w:rPr>
              <w:br/>
            </w:r>
          </w:p>
          <w:p w14:paraId="6A8A7B99" w14:textId="77777777" w:rsidR="00FC6229" w:rsidRPr="00FC6229" w:rsidRDefault="00FC6229" w:rsidP="00586D02">
            <w:pPr>
              <w:pStyle w:val="NormalWeb"/>
              <w:spacing w:before="0" w:beforeAutospacing="0" w:after="0" w:afterAutospacing="0"/>
              <w:ind w:left="142"/>
              <w:rPr>
                <w:rFonts w:ascii="Arial" w:hAnsi="Arial" w:cs="Arial"/>
                <w:color w:val="000000"/>
                <w:szCs w:val="22"/>
                <w:lang w:eastAsia="en-GB"/>
              </w:rPr>
            </w:pPr>
            <w:r w:rsidRPr="00FC6229">
              <w:rPr>
                <w:rFonts w:ascii="Arial" w:hAnsi="Arial" w:cs="Arial"/>
                <w:color w:val="000000"/>
                <w:szCs w:val="22"/>
              </w:rPr>
              <w:t>The Environment Agency would like to keep you informed about the outcomes of the consultation. If you would like to receive an email acknowledging your response and telling you when we’ve published the summary of responses, please provide your email address with your response.</w:t>
            </w:r>
          </w:p>
          <w:p w14:paraId="5DB49BCF"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p>
          <w:p w14:paraId="74CA3E5F"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By giving us your email address, you consent for us to email you about the consultation. We will keep your details until we have notified you of the response document publication.</w:t>
            </w:r>
            <w:r w:rsidRPr="00FC6229">
              <w:rPr>
                <w:rFonts w:ascii="Arial" w:hAnsi="Arial" w:cs="Arial"/>
                <w:color w:val="000000"/>
                <w:szCs w:val="22"/>
              </w:rPr>
              <w:br/>
            </w:r>
          </w:p>
          <w:p w14:paraId="0DC7AB1D" w14:textId="77777777" w:rsidR="00FC6229" w:rsidRPr="00FC6229" w:rsidRDefault="00FC6229" w:rsidP="00586D02">
            <w:pPr>
              <w:pStyle w:val="NormalWeb"/>
              <w:spacing w:before="0" w:beforeAutospacing="0" w:after="240" w:afterAutospacing="0"/>
              <w:ind w:left="142"/>
              <w:rPr>
                <w:rFonts w:ascii="Arial" w:hAnsi="Arial" w:cs="Arial"/>
                <w:color w:val="000000"/>
                <w:szCs w:val="22"/>
              </w:rPr>
            </w:pPr>
            <w:r w:rsidRPr="00FC6229">
              <w:rPr>
                <w:rFonts w:ascii="Arial" w:hAnsi="Arial" w:cs="Arial"/>
                <w:color w:val="000000"/>
                <w:szCs w:val="22"/>
              </w:rPr>
              <w:t>We will not share your details with any other third party without your clear and full consent, unless required to by law.</w:t>
            </w:r>
          </w:p>
          <w:p w14:paraId="3FFC40E4" w14:textId="37657209"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You can withdraw your consent to receive these emails at any time by contacting us at: </w:t>
            </w:r>
            <w:r w:rsidR="0002413A" w:rsidRPr="0002413A">
              <w:rPr>
                <w:rFonts w:ascii="Arial" w:hAnsi="Arial"/>
                <w:b/>
                <w:color w:val="6E942C"/>
                <w:sz w:val="32"/>
              </w:rPr>
              <w:t xml:space="preserve"> </w:t>
            </w:r>
            <w:hyperlink r:id="rId12" w:tgtFrame="_blank" w:history="1">
              <w:r w:rsidR="0002413A" w:rsidRPr="0002413A">
                <w:rPr>
                  <w:rStyle w:val="Hyperlink"/>
                  <w:rFonts w:ascii="Arial" w:hAnsi="Arial" w:cs="Arial"/>
                  <w:b/>
                  <w:szCs w:val="22"/>
                </w:rPr>
                <w:t>enquiries@environment-agency.gov.uk</w:t>
              </w:r>
            </w:hyperlink>
            <w:r w:rsidR="0002413A" w:rsidRPr="0002413A">
              <w:rPr>
                <w:rFonts w:ascii="Arial" w:hAnsi="Arial" w:cs="Arial"/>
                <w:b/>
                <w:color w:val="000000"/>
                <w:szCs w:val="22"/>
              </w:rPr>
              <w:t>. </w:t>
            </w:r>
          </w:p>
          <w:p w14:paraId="4B523E00"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 </w:t>
            </w:r>
          </w:p>
          <w:p w14:paraId="2D21514E"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The Environment Agency is the data controller for the personal data you provide. For more information on how we deal with your personal data please see our </w:t>
            </w:r>
            <w:hyperlink r:id="rId13" w:history="1">
              <w:r w:rsidRPr="00FC6229">
                <w:rPr>
                  <w:rStyle w:val="Hyperlink"/>
                  <w:rFonts w:ascii="Arial" w:hAnsi="Arial" w:cs="Arial"/>
                  <w:color w:val="0055CC"/>
                  <w:szCs w:val="22"/>
                </w:rPr>
                <w:t>personal information charter</w:t>
              </w:r>
            </w:hyperlink>
            <w:r w:rsidRPr="00FC6229">
              <w:rPr>
                <w:rFonts w:ascii="Arial" w:hAnsi="Arial" w:cs="Arial"/>
                <w:color w:val="000000"/>
                <w:szCs w:val="22"/>
              </w:rPr>
              <w:t> on GOV.UK.</w:t>
            </w:r>
          </w:p>
          <w:p w14:paraId="7238E5DD" w14:textId="77777777" w:rsidR="00FC6229" w:rsidRPr="00FC6229" w:rsidRDefault="00FC6229" w:rsidP="00586D02">
            <w:pPr>
              <w:pStyle w:val="NormalWeb"/>
              <w:spacing w:before="0" w:beforeAutospacing="0" w:after="0" w:afterAutospacing="0"/>
              <w:ind w:left="142"/>
              <w:rPr>
                <w:rFonts w:ascii="Arial" w:hAnsi="Arial" w:cs="Arial"/>
                <w:color w:val="000000"/>
                <w:sz w:val="24"/>
              </w:rPr>
            </w:pPr>
          </w:p>
          <w:p w14:paraId="0BD748E6"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You can email our Data Protection team: </w:t>
            </w:r>
            <w:hyperlink r:id="rId14" w:history="1">
              <w:r w:rsidRPr="00FC6229">
                <w:rPr>
                  <w:rStyle w:val="Hyperlink"/>
                  <w:rFonts w:ascii="Arial" w:hAnsi="Arial" w:cs="Arial"/>
                  <w:color w:val="0055CC"/>
                  <w:szCs w:val="22"/>
                </w:rPr>
                <w:t>dataprotection@environment-agency.gov.uk</w:t>
              </w:r>
            </w:hyperlink>
            <w:r w:rsidRPr="00FC6229">
              <w:rPr>
                <w:rStyle w:val="Hyperlink"/>
                <w:rFonts w:ascii="Arial" w:hAnsi="Arial" w:cs="Arial"/>
                <w:color w:val="000000"/>
                <w:szCs w:val="22"/>
              </w:rPr>
              <w:t>.</w:t>
            </w:r>
          </w:p>
          <w:p w14:paraId="5D144B89" w14:textId="77777777" w:rsidR="00FC6229" w:rsidRDefault="00FC6229" w:rsidP="00586D02">
            <w:pPr>
              <w:rPr>
                <w:rFonts w:cs="Arial"/>
                <w:bCs/>
                <w:color w:val="auto"/>
                <w:kern w:val="24"/>
                <w:sz w:val="24"/>
              </w:rPr>
            </w:pPr>
          </w:p>
          <w:p w14:paraId="071F6A0F" w14:textId="77777777" w:rsidR="00586D02" w:rsidRDefault="00586D02" w:rsidP="00586D02">
            <w:pPr>
              <w:spacing w:before="40" w:after="40"/>
              <w:rPr>
                <w:rStyle w:val="bodyboldpurple"/>
                <w:color w:val="000000"/>
                <w:szCs w:val="22"/>
              </w:rPr>
            </w:pPr>
          </w:p>
          <w:p w14:paraId="06511B74" w14:textId="77777777" w:rsidR="00586D02" w:rsidRDefault="00586D02" w:rsidP="00586D02">
            <w:pPr>
              <w:spacing w:before="40" w:after="40"/>
              <w:rPr>
                <w:rStyle w:val="bodyboldpurple"/>
                <w:color w:val="000000"/>
                <w:szCs w:val="22"/>
              </w:rPr>
            </w:pPr>
          </w:p>
          <w:p w14:paraId="6348FCB4" w14:textId="5B3473F3" w:rsidR="00E758B9" w:rsidRPr="00B31E61" w:rsidRDefault="00E758B9" w:rsidP="00586D02">
            <w:pPr>
              <w:spacing w:before="40" w:after="40"/>
              <w:rPr>
                <w:snapToGrid w:val="0"/>
                <w:color w:val="000000"/>
                <w:sz w:val="22"/>
                <w:szCs w:val="22"/>
              </w:rPr>
            </w:pPr>
            <w:r w:rsidRPr="00B31E61">
              <w:rPr>
                <w:rStyle w:val="bodyboldpurple"/>
                <w:color w:val="000000"/>
                <w:szCs w:val="22"/>
              </w:rPr>
              <w:t>____________________________________</w:t>
            </w:r>
          </w:p>
          <w:p w14:paraId="6348FCB5" w14:textId="77777777" w:rsidR="00E758B9" w:rsidRDefault="00E758B9" w:rsidP="00586D02">
            <w:pPr>
              <w:rPr>
                <w:bCs/>
                <w:snapToGrid w:val="0"/>
                <w:color w:val="000000"/>
                <w:sz w:val="22"/>
                <w:szCs w:val="22"/>
              </w:rPr>
            </w:pPr>
          </w:p>
          <w:p w14:paraId="6348FCB6" w14:textId="77777777" w:rsidR="00E758B9" w:rsidRPr="00B31E61" w:rsidRDefault="00E758B9" w:rsidP="00586D02">
            <w:pPr>
              <w:rPr>
                <w:bCs/>
                <w:snapToGrid w:val="0"/>
                <w:color w:val="000000"/>
                <w:sz w:val="22"/>
                <w:szCs w:val="22"/>
              </w:rPr>
            </w:pPr>
            <w:r w:rsidRPr="00B31E61">
              <w:rPr>
                <w:bCs/>
                <w:snapToGrid w:val="0"/>
                <w:color w:val="000000"/>
                <w:sz w:val="22"/>
                <w:szCs w:val="22"/>
              </w:rPr>
              <w:t>Please tell us if you would like to (tick all that apply):</w:t>
            </w:r>
          </w:p>
          <w:p w14:paraId="6348FCB7" w14:textId="77777777" w:rsidR="00E758B9" w:rsidRPr="00B31E61" w:rsidRDefault="00E758B9" w:rsidP="00586D02">
            <w:pPr>
              <w:rPr>
                <w:bCs/>
                <w:snapToGrid w:val="0"/>
                <w:color w:val="000000"/>
                <w:sz w:val="22"/>
                <w:szCs w:val="22"/>
              </w:rPr>
            </w:pPr>
          </w:p>
          <w:p w14:paraId="6348FCB8" w14:textId="77777777" w:rsidR="00E758B9" w:rsidRPr="00B31E61" w:rsidRDefault="00E758B9" w:rsidP="00586D02">
            <w:pPr>
              <w:spacing w:after="120"/>
              <w:rPr>
                <w:rStyle w:val="bodyboldpurple"/>
                <w:color w:val="000000"/>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Pr="00B31E61">
              <w:rPr>
                <w:rFonts w:cs="Arial"/>
                <w:b w:val="0"/>
                <w:color w:val="333333"/>
                <w:sz w:val="22"/>
                <w:szCs w:val="22"/>
                <w:shd w:val="clear" w:color="auto" w:fill="FFFFFF"/>
              </w:rPr>
              <w:t>Receive</w:t>
            </w:r>
            <w:proofErr w:type="gramEnd"/>
            <w:r w:rsidRPr="00B31E61">
              <w:rPr>
                <w:rFonts w:cs="Arial"/>
                <w:b w:val="0"/>
                <w:color w:val="333333"/>
                <w:sz w:val="22"/>
                <w:szCs w:val="22"/>
                <w:shd w:val="clear" w:color="auto" w:fill="FFFFFF"/>
              </w:rPr>
              <w:t xml:space="preserve"> an email acknowledging your response</w:t>
            </w:r>
          </w:p>
          <w:p w14:paraId="6348FCB9" w14:textId="77777777" w:rsidR="00E758B9" w:rsidRPr="00B31E61" w:rsidRDefault="00E758B9" w:rsidP="00586D02">
            <w:pPr>
              <w:spacing w:before="40" w:after="40"/>
              <w:rPr>
                <w:b w:val="0"/>
                <w:i/>
                <w:snapToGrid w:val="0"/>
                <w:color w:val="000000"/>
                <w:sz w:val="22"/>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Pr="00B31E61">
              <w:rPr>
                <w:b w:val="0"/>
                <w:color w:val="000000"/>
                <w:sz w:val="22"/>
                <w:szCs w:val="22"/>
              </w:rPr>
              <w:t>Receive</w:t>
            </w:r>
            <w:proofErr w:type="gramEnd"/>
            <w:r w:rsidRPr="00B31E61">
              <w:rPr>
                <w:b w:val="0"/>
                <w:color w:val="000000"/>
                <w:sz w:val="22"/>
                <w:szCs w:val="22"/>
              </w:rPr>
              <w:t xml:space="preserve"> an email to let you know that the summary of responses has been published</w:t>
            </w:r>
          </w:p>
          <w:p w14:paraId="6348FCBA" w14:textId="77777777" w:rsidR="00E758B9" w:rsidRPr="00B31E61" w:rsidRDefault="00E758B9" w:rsidP="00586D02">
            <w:pPr>
              <w:rPr>
                <w:snapToGrid w:val="0"/>
                <w:color w:val="000000"/>
                <w:sz w:val="22"/>
                <w:szCs w:val="22"/>
              </w:rPr>
            </w:pPr>
            <w:r>
              <w:rPr>
                <w:snapToGrid w:val="0"/>
                <w:color w:val="000000"/>
                <w:sz w:val="24"/>
              </w:rPr>
              <w:br/>
            </w:r>
            <w:r w:rsidRPr="00B31E61">
              <w:rPr>
                <w:snapToGrid w:val="0"/>
                <w:color w:val="000000"/>
                <w:sz w:val="22"/>
                <w:szCs w:val="22"/>
              </w:rPr>
              <w:t>If you have ticked any of the boxes above, please provide us with your email address:</w:t>
            </w:r>
          </w:p>
          <w:p w14:paraId="6348FCBB" w14:textId="46B6DA8E" w:rsidR="00E758B9" w:rsidRDefault="00E758B9" w:rsidP="00586D02">
            <w:pPr>
              <w:rPr>
                <w:snapToGrid w:val="0"/>
                <w:color w:val="000000"/>
                <w:sz w:val="22"/>
                <w:szCs w:val="22"/>
              </w:rPr>
            </w:pPr>
          </w:p>
          <w:p w14:paraId="6FEB5EA9" w14:textId="77777777" w:rsidR="00586D02" w:rsidRPr="00B31E61" w:rsidRDefault="00586D02" w:rsidP="00586D02">
            <w:pPr>
              <w:rPr>
                <w:snapToGrid w:val="0"/>
                <w:color w:val="000000"/>
                <w:sz w:val="22"/>
                <w:szCs w:val="22"/>
              </w:rPr>
            </w:pPr>
          </w:p>
          <w:p w14:paraId="6348FCBC" w14:textId="77777777" w:rsidR="00E758B9" w:rsidRPr="00B31E61" w:rsidRDefault="006D527D" w:rsidP="00586D02">
            <w:pPr>
              <w:rPr>
                <w:snapToGrid w:val="0"/>
                <w:color w:val="000000"/>
                <w:sz w:val="22"/>
                <w:szCs w:val="22"/>
              </w:rPr>
            </w:pPr>
            <w:r>
              <w:rPr>
                <w:noProof/>
                <w:lang w:eastAsia="en-GB"/>
              </w:rPr>
              <mc:AlternateContent>
                <mc:Choice Requires="wps">
                  <w:drawing>
                    <wp:anchor distT="4294967295" distB="4294967295" distL="114300" distR="114300" simplePos="0" relativeHeight="251658241" behindDoc="0" locked="0" layoutInCell="1" allowOverlap="1" wp14:anchorId="6348FD46" wp14:editId="6348FD47">
                      <wp:simplePos x="0" y="0"/>
                      <wp:positionH relativeFrom="column">
                        <wp:posOffset>584835</wp:posOffset>
                      </wp:positionH>
                      <wp:positionV relativeFrom="paragraph">
                        <wp:posOffset>117474</wp:posOffset>
                      </wp:positionV>
                      <wp:extent cx="4117340" cy="0"/>
                      <wp:effectExtent l="0" t="0" r="35560" b="1905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7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7A1A399">
                    <v:shapetype id="_x0000_t32" coordsize="21600,21600" o:oned="t" filled="f" o:spt="32" path="m,l21600,21600e" w14:anchorId="022975C9">
                      <v:path fillok="f" arrowok="t" o:connecttype="none"/>
                      <o:lock v:ext="edit" shapetype="t"/>
                    </v:shapetype>
                    <v:shape id="AutoShape 10" style="position:absolute;margin-left:46.05pt;margin-top:9.25pt;width:324.2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"/>
                  </w:pict>
                </mc:Fallback>
              </mc:AlternateContent>
            </w:r>
            <w:r w:rsidR="00E758B9" w:rsidRPr="00B31E61">
              <w:rPr>
                <w:snapToGrid w:val="0"/>
                <w:color w:val="000000"/>
                <w:sz w:val="22"/>
                <w:szCs w:val="22"/>
              </w:rPr>
              <w:t>Email:</w:t>
            </w:r>
          </w:p>
          <w:p w14:paraId="6348FCBD" w14:textId="77777777" w:rsidR="00E758B9" w:rsidRPr="00B31E61" w:rsidRDefault="00E758B9" w:rsidP="00586D02">
            <w:pPr>
              <w:rPr>
                <w:snapToGrid w:val="0"/>
                <w:color w:val="000000"/>
                <w:sz w:val="22"/>
                <w:szCs w:val="22"/>
              </w:rPr>
            </w:pPr>
          </w:p>
          <w:p w14:paraId="6348FCBE" w14:textId="41E56734" w:rsidR="00E758B9" w:rsidRPr="00727EB3" w:rsidRDefault="00E758B9" w:rsidP="00586D02">
            <w:pPr>
              <w:spacing w:before="40" w:after="40"/>
              <w:rPr>
                <w:snapToGrid w:val="0"/>
                <w:color w:val="000000"/>
                <w:sz w:val="22"/>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Pr="00B31E61">
              <w:rPr>
                <w:snapToGrid w:val="0"/>
                <w:color w:val="000000"/>
                <w:sz w:val="22"/>
                <w:szCs w:val="22"/>
              </w:rPr>
              <w:t>Put</w:t>
            </w:r>
            <w:proofErr w:type="gramEnd"/>
            <w:r w:rsidRPr="00B31E61">
              <w:rPr>
                <w:snapToGrid w:val="0"/>
                <w:color w:val="000000"/>
                <w:sz w:val="22"/>
                <w:szCs w:val="22"/>
              </w:rPr>
              <w:t xml:space="preserve"> a cross in this box if you are requesting non-disclosure of your response.</w:t>
            </w:r>
            <w:r w:rsidR="00727EB3">
              <w:rPr>
                <w:snapToGrid w:val="0"/>
                <w:color w:val="000000"/>
                <w:sz w:val="22"/>
                <w:szCs w:val="22"/>
              </w:rPr>
              <w:t xml:space="preserve">     </w:t>
            </w:r>
            <w:r w:rsidR="00FC6229">
              <w:rPr>
                <w:snapToGrid w:val="0"/>
                <w:color w:val="000000"/>
                <w:sz w:val="22"/>
                <w:szCs w:val="22"/>
              </w:rPr>
              <w:br/>
            </w:r>
            <w:r w:rsidR="00FC6229">
              <w:rPr>
                <w:snapToGrid w:val="0"/>
                <w:color w:val="000000"/>
                <w:sz w:val="22"/>
                <w:szCs w:val="22"/>
              </w:rPr>
              <w:br/>
            </w:r>
            <w:r w:rsidRPr="00B31E61">
              <w:rPr>
                <w:snapToGrid w:val="0"/>
                <w:color w:val="000000"/>
                <w:sz w:val="22"/>
                <w:szCs w:val="22"/>
              </w:rPr>
              <w:t>Please provide an explanation to support your request.</w:t>
            </w:r>
          </w:p>
        </w:tc>
      </w:tr>
    </w:tbl>
    <w:p w14:paraId="2C810325" w14:textId="77777777" w:rsidR="00586D02" w:rsidRPr="00B31E61" w:rsidRDefault="00586D02" w:rsidP="00586D02">
      <w:pPr>
        <w:spacing w:before="40" w:after="40"/>
        <w:ind w:left="567"/>
        <w:rPr>
          <w:snapToGrid w:val="0"/>
          <w:color w:val="000000"/>
          <w:sz w:val="22"/>
          <w:szCs w:val="22"/>
        </w:rPr>
      </w:pPr>
      <w:r w:rsidRPr="00B31E61">
        <w:rPr>
          <w:rStyle w:val="bodyboldpurple"/>
          <w:color w:val="000000"/>
          <w:szCs w:val="22"/>
        </w:rPr>
        <w:lastRenderedPageBreak/>
        <w:t>____________________________________</w:t>
      </w:r>
    </w:p>
    <w:p w14:paraId="6348FCC0" w14:textId="77777777" w:rsidR="00467DCF" w:rsidRPr="00314431" w:rsidRDefault="00467DCF" w:rsidP="00586D02">
      <w:pPr>
        <w:rPr>
          <w:rFonts w:cs="Arial"/>
          <w:bCs/>
          <w:color w:val="auto"/>
          <w:kern w:val="24"/>
          <w:sz w:val="24"/>
        </w:rPr>
      </w:pPr>
    </w:p>
    <w:tbl>
      <w:tblPr>
        <w:tblW w:w="9683" w:type="dxa"/>
        <w:tblInd w:w="348" w:type="dxa"/>
        <w:tblLayout w:type="fixed"/>
        <w:tblLook w:val="0000" w:firstRow="0" w:lastRow="0" w:firstColumn="0" w:lastColumn="0" w:noHBand="0" w:noVBand="0"/>
      </w:tblPr>
      <w:tblGrid>
        <w:gridCol w:w="679"/>
        <w:gridCol w:w="9004"/>
      </w:tblGrid>
      <w:tr w:rsidR="003D40FB" w:rsidRPr="00181C7A" w14:paraId="6348FCC4" w14:textId="77777777" w:rsidTr="00E758B9">
        <w:trPr>
          <w:cantSplit/>
          <w:trHeight w:val="438"/>
        </w:trPr>
        <w:tc>
          <w:tcPr>
            <w:tcW w:w="9683" w:type="dxa"/>
            <w:gridSpan w:val="2"/>
            <w:shd w:val="clear" w:color="auto" w:fill="auto"/>
          </w:tcPr>
          <w:p w14:paraId="6348FCC2" w14:textId="7A312431" w:rsidR="003D40FB" w:rsidRPr="007872EA" w:rsidRDefault="003D40FB" w:rsidP="00586D02">
            <w:pPr>
              <w:rPr>
                <w:bCs/>
                <w:color w:val="auto"/>
                <w:sz w:val="22"/>
                <w:szCs w:val="22"/>
              </w:rPr>
            </w:pPr>
            <w:r w:rsidRPr="007872EA">
              <w:rPr>
                <w:bCs/>
                <w:color w:val="auto"/>
                <w:sz w:val="22"/>
                <w:szCs w:val="22"/>
              </w:rPr>
              <w:t xml:space="preserve">Please tell us how you found out about the </w:t>
            </w:r>
            <w:r w:rsidR="006B0F04">
              <w:rPr>
                <w:bCs/>
                <w:color w:val="auto"/>
                <w:sz w:val="22"/>
                <w:szCs w:val="22"/>
              </w:rPr>
              <w:t>introducing Environment Act civil sanctions</w:t>
            </w:r>
            <w:r>
              <w:rPr>
                <w:bCs/>
                <w:color w:val="auto"/>
                <w:sz w:val="22"/>
                <w:szCs w:val="22"/>
              </w:rPr>
              <w:t xml:space="preserve"> c</w:t>
            </w:r>
            <w:r w:rsidRPr="007872EA">
              <w:rPr>
                <w:bCs/>
                <w:color w:val="auto"/>
                <w:sz w:val="22"/>
                <w:szCs w:val="22"/>
              </w:rPr>
              <w:t>onsultation:</w:t>
            </w:r>
          </w:p>
          <w:p w14:paraId="6348FCC3" w14:textId="77777777" w:rsidR="003D40FB" w:rsidRPr="00047114" w:rsidRDefault="003D40FB" w:rsidP="00586D02">
            <w:pPr>
              <w:rPr>
                <w:color w:val="auto"/>
                <w:sz w:val="22"/>
                <w:szCs w:val="22"/>
              </w:rPr>
            </w:pPr>
          </w:p>
        </w:tc>
      </w:tr>
      <w:tr w:rsidR="003D40FB" w:rsidRPr="00100663" w14:paraId="6348FCC7" w14:textId="77777777" w:rsidTr="00E758B9">
        <w:trPr>
          <w:cantSplit/>
        </w:trPr>
        <w:tc>
          <w:tcPr>
            <w:tcW w:w="679" w:type="dxa"/>
            <w:shd w:val="clear" w:color="auto" w:fill="auto"/>
          </w:tcPr>
          <w:p w14:paraId="6348FCC5" w14:textId="77777777" w:rsidR="003D40FB" w:rsidRPr="00181C7A" w:rsidRDefault="003D40FB" w:rsidP="00586D02">
            <w:pPr>
              <w:rPr>
                <w:color w:val="auto"/>
                <w:sz w:val="22"/>
                <w:szCs w:val="22"/>
              </w:rPr>
            </w:pPr>
          </w:p>
        </w:tc>
        <w:tc>
          <w:tcPr>
            <w:tcW w:w="9004" w:type="dxa"/>
            <w:shd w:val="clear" w:color="auto" w:fill="auto"/>
          </w:tcPr>
          <w:p w14:paraId="6348FCC6"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From</w:t>
            </w:r>
            <w:proofErr w:type="gramEnd"/>
            <w:r w:rsidRPr="007872EA">
              <w:rPr>
                <w:b w:val="0"/>
                <w:color w:val="auto"/>
                <w:sz w:val="22"/>
                <w:szCs w:val="22"/>
              </w:rPr>
              <w:t xml:space="preserve"> the Environment Agency</w:t>
            </w:r>
          </w:p>
        </w:tc>
      </w:tr>
      <w:tr w:rsidR="003D40FB" w:rsidRPr="00100663" w14:paraId="6348FCCA" w14:textId="77777777" w:rsidTr="00E758B9">
        <w:trPr>
          <w:cantSplit/>
        </w:trPr>
        <w:tc>
          <w:tcPr>
            <w:tcW w:w="679" w:type="dxa"/>
            <w:shd w:val="clear" w:color="auto" w:fill="auto"/>
          </w:tcPr>
          <w:p w14:paraId="6348FCC8" w14:textId="77777777" w:rsidR="003D40FB" w:rsidRPr="00181C7A" w:rsidRDefault="003D40FB" w:rsidP="00586D02">
            <w:pPr>
              <w:rPr>
                <w:color w:val="auto"/>
                <w:sz w:val="22"/>
                <w:szCs w:val="22"/>
              </w:rPr>
            </w:pPr>
          </w:p>
        </w:tc>
        <w:tc>
          <w:tcPr>
            <w:tcW w:w="9004" w:type="dxa"/>
            <w:shd w:val="clear" w:color="auto" w:fill="auto"/>
          </w:tcPr>
          <w:p w14:paraId="6348FCC9"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From</w:t>
            </w:r>
            <w:proofErr w:type="gramEnd"/>
            <w:r w:rsidRPr="007872EA">
              <w:rPr>
                <w:b w:val="0"/>
                <w:color w:val="auto"/>
                <w:sz w:val="22"/>
                <w:szCs w:val="22"/>
              </w:rPr>
              <w:t xml:space="preserve"> another organisation</w:t>
            </w:r>
          </w:p>
        </w:tc>
      </w:tr>
      <w:tr w:rsidR="003D40FB" w:rsidRPr="00100663" w14:paraId="6348FCCD" w14:textId="77777777" w:rsidTr="00E758B9">
        <w:trPr>
          <w:cantSplit/>
        </w:trPr>
        <w:tc>
          <w:tcPr>
            <w:tcW w:w="679" w:type="dxa"/>
            <w:shd w:val="clear" w:color="auto" w:fill="auto"/>
          </w:tcPr>
          <w:p w14:paraId="6348FCCB" w14:textId="77777777" w:rsidR="003D40FB" w:rsidRPr="00181C7A" w:rsidRDefault="003D40FB" w:rsidP="00586D02">
            <w:pPr>
              <w:rPr>
                <w:color w:val="auto"/>
                <w:sz w:val="22"/>
                <w:szCs w:val="22"/>
              </w:rPr>
            </w:pPr>
          </w:p>
        </w:tc>
        <w:tc>
          <w:tcPr>
            <w:tcW w:w="9004" w:type="dxa"/>
            <w:shd w:val="clear" w:color="auto" w:fill="auto"/>
          </w:tcPr>
          <w:p w14:paraId="6348FCCC"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Through</w:t>
            </w:r>
            <w:proofErr w:type="gramEnd"/>
            <w:r w:rsidRPr="007872EA">
              <w:rPr>
                <w:b w:val="0"/>
                <w:color w:val="auto"/>
                <w:sz w:val="22"/>
                <w:szCs w:val="22"/>
              </w:rPr>
              <w:t xml:space="preserve"> an organisation you’re a member of</w:t>
            </w:r>
          </w:p>
        </w:tc>
      </w:tr>
      <w:tr w:rsidR="003D40FB" w:rsidRPr="00100663" w14:paraId="6348FCD0" w14:textId="77777777" w:rsidTr="00E758B9">
        <w:trPr>
          <w:cantSplit/>
        </w:trPr>
        <w:tc>
          <w:tcPr>
            <w:tcW w:w="679" w:type="dxa"/>
            <w:shd w:val="clear" w:color="auto" w:fill="auto"/>
          </w:tcPr>
          <w:p w14:paraId="6348FCCE" w14:textId="77777777" w:rsidR="003D40FB" w:rsidRPr="00181C7A" w:rsidRDefault="003D40FB" w:rsidP="00586D02">
            <w:pPr>
              <w:rPr>
                <w:color w:val="auto"/>
                <w:sz w:val="22"/>
                <w:szCs w:val="22"/>
              </w:rPr>
            </w:pPr>
          </w:p>
        </w:tc>
        <w:tc>
          <w:tcPr>
            <w:tcW w:w="9004" w:type="dxa"/>
            <w:shd w:val="clear" w:color="auto" w:fill="auto"/>
          </w:tcPr>
          <w:p w14:paraId="6348FCCF"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Press</w:t>
            </w:r>
            <w:proofErr w:type="gramEnd"/>
            <w:r w:rsidRPr="007872EA">
              <w:rPr>
                <w:b w:val="0"/>
                <w:color w:val="auto"/>
                <w:sz w:val="22"/>
                <w:szCs w:val="22"/>
              </w:rPr>
              <w:t xml:space="preserve"> article</w:t>
            </w:r>
          </w:p>
        </w:tc>
      </w:tr>
      <w:tr w:rsidR="003D40FB" w:rsidRPr="00100663" w14:paraId="6348FCD3" w14:textId="77777777" w:rsidTr="00E758B9">
        <w:trPr>
          <w:cantSplit/>
        </w:trPr>
        <w:tc>
          <w:tcPr>
            <w:tcW w:w="679" w:type="dxa"/>
            <w:shd w:val="clear" w:color="auto" w:fill="auto"/>
          </w:tcPr>
          <w:p w14:paraId="6348FCD1" w14:textId="77777777" w:rsidR="003D40FB" w:rsidRPr="00181C7A" w:rsidRDefault="003D40FB" w:rsidP="00586D02">
            <w:pPr>
              <w:rPr>
                <w:color w:val="auto"/>
                <w:sz w:val="22"/>
                <w:szCs w:val="22"/>
              </w:rPr>
            </w:pPr>
          </w:p>
        </w:tc>
        <w:tc>
          <w:tcPr>
            <w:tcW w:w="9004" w:type="dxa"/>
            <w:shd w:val="clear" w:color="auto" w:fill="auto"/>
          </w:tcPr>
          <w:p w14:paraId="6348FCD2"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Social</w:t>
            </w:r>
            <w:proofErr w:type="gramEnd"/>
            <w:r w:rsidRPr="007872EA">
              <w:rPr>
                <w:b w:val="0"/>
                <w:color w:val="auto"/>
                <w:sz w:val="22"/>
                <w:szCs w:val="22"/>
              </w:rPr>
              <w:t xml:space="preserve"> media e.g. Facebook, Twitter</w:t>
            </w:r>
          </w:p>
        </w:tc>
      </w:tr>
      <w:tr w:rsidR="003D40FB" w:rsidRPr="00100663" w14:paraId="6348FCD8" w14:textId="77777777" w:rsidTr="00E758B9">
        <w:trPr>
          <w:cantSplit/>
        </w:trPr>
        <w:tc>
          <w:tcPr>
            <w:tcW w:w="679" w:type="dxa"/>
            <w:shd w:val="clear" w:color="auto" w:fill="auto"/>
          </w:tcPr>
          <w:p w14:paraId="6348FCD4" w14:textId="77777777" w:rsidR="003D40FB" w:rsidRPr="00181C7A" w:rsidRDefault="003D40FB" w:rsidP="00586D02">
            <w:pPr>
              <w:rPr>
                <w:color w:val="auto"/>
                <w:sz w:val="22"/>
                <w:szCs w:val="22"/>
              </w:rPr>
            </w:pPr>
          </w:p>
        </w:tc>
        <w:tc>
          <w:tcPr>
            <w:tcW w:w="9004" w:type="dxa"/>
            <w:shd w:val="clear" w:color="auto" w:fill="auto"/>
          </w:tcPr>
          <w:p w14:paraId="6348FCD5"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Through</w:t>
            </w:r>
            <w:proofErr w:type="gramEnd"/>
            <w:r w:rsidRPr="007872EA">
              <w:rPr>
                <w:b w:val="0"/>
                <w:color w:val="auto"/>
                <w:sz w:val="22"/>
                <w:szCs w:val="22"/>
              </w:rPr>
              <w:t xml:space="preserve"> a meeting you attended</w:t>
            </w:r>
          </w:p>
          <w:p w14:paraId="4530DC99" w14:textId="77777777" w:rsidR="00586D02" w:rsidRDefault="003D40FB" w:rsidP="00586D02">
            <w:pPr>
              <w:adjustRightInd w:val="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Other</w:t>
            </w:r>
            <w:proofErr w:type="gramEnd"/>
            <w:r w:rsidRPr="007872EA">
              <w:rPr>
                <w:b w:val="0"/>
                <w:color w:val="auto"/>
                <w:sz w:val="22"/>
                <w:szCs w:val="22"/>
              </w:rPr>
              <w:t xml:space="preserve"> (please specify)</w:t>
            </w:r>
          </w:p>
          <w:p w14:paraId="527470A0" w14:textId="77777777" w:rsidR="00586D02" w:rsidRDefault="00586D02" w:rsidP="00586D02">
            <w:pPr>
              <w:adjustRightInd w:val="0"/>
              <w:rPr>
                <w:b w:val="0"/>
                <w:color w:val="auto"/>
                <w:sz w:val="22"/>
                <w:szCs w:val="22"/>
              </w:rPr>
            </w:pPr>
          </w:p>
          <w:p w14:paraId="6348FCD6" w14:textId="7E8BC0E8" w:rsidR="003D40FB" w:rsidRPr="007872EA" w:rsidRDefault="003D40FB" w:rsidP="00586D02">
            <w:pPr>
              <w:adjustRightInd w:val="0"/>
              <w:rPr>
                <w:b w:val="0"/>
                <w:color w:val="auto"/>
                <w:sz w:val="22"/>
                <w:szCs w:val="22"/>
              </w:rPr>
            </w:pPr>
            <w:r w:rsidRPr="007872EA">
              <w:rPr>
                <w:b w:val="0"/>
                <w:color w:val="auto"/>
                <w:sz w:val="22"/>
                <w:szCs w:val="22"/>
              </w:rPr>
              <w:t>________________________________________________</w:t>
            </w:r>
          </w:p>
          <w:p w14:paraId="6348FCD7" w14:textId="77777777" w:rsidR="003D40FB" w:rsidRPr="007872EA" w:rsidRDefault="003D40FB" w:rsidP="00586D02">
            <w:pPr>
              <w:adjustRightInd w:val="0"/>
              <w:spacing w:after="120"/>
              <w:rPr>
                <w:b w:val="0"/>
                <w:color w:val="auto"/>
                <w:sz w:val="22"/>
                <w:szCs w:val="22"/>
              </w:rPr>
            </w:pPr>
          </w:p>
        </w:tc>
      </w:tr>
    </w:tbl>
    <w:p w14:paraId="6348FCDB" w14:textId="77777777" w:rsidR="003D40FB" w:rsidRDefault="003D40FB" w:rsidP="00FC6229">
      <w:pPr>
        <w:ind w:left="600"/>
        <w:rPr>
          <w:sz w:val="28"/>
          <w:szCs w:val="28"/>
        </w:rPr>
      </w:pPr>
    </w:p>
    <w:p w14:paraId="6348FCDC" w14:textId="77777777" w:rsidR="00264D01" w:rsidRPr="006D527D" w:rsidRDefault="00264D01" w:rsidP="00FC6229">
      <w:pPr>
        <w:ind w:left="600"/>
        <w:rPr>
          <w:rFonts w:cs="Arial"/>
          <w:bCs/>
          <w:color w:val="00AF41"/>
          <w:kern w:val="24"/>
          <w:sz w:val="28"/>
          <w:szCs w:val="28"/>
        </w:rPr>
      </w:pPr>
      <w:r w:rsidRPr="00FC6229">
        <w:rPr>
          <w:color w:val="00AF41"/>
          <w:kern w:val="24"/>
        </w:rPr>
        <w:t>How we will use your information</w:t>
      </w:r>
      <w:r w:rsidRPr="006D527D">
        <w:rPr>
          <w:color w:val="00AF41"/>
          <w:sz w:val="28"/>
          <w:szCs w:val="28"/>
        </w:rPr>
        <w:br/>
      </w:r>
    </w:p>
    <w:p w14:paraId="5493C5AB" w14:textId="77777777" w:rsidR="00F224D9" w:rsidRPr="00F224D9" w:rsidRDefault="00F224D9" w:rsidP="00F224D9">
      <w:pPr>
        <w:spacing w:after="120"/>
        <w:ind w:left="600"/>
        <w:rPr>
          <w:b w:val="0"/>
          <w:color w:val="auto"/>
          <w:sz w:val="22"/>
          <w:szCs w:val="22"/>
        </w:rPr>
      </w:pPr>
      <w:r w:rsidRPr="00F224D9">
        <w:rPr>
          <w:b w:val="0"/>
          <w:color w:val="auto"/>
          <w:sz w:val="22"/>
          <w:szCs w:val="22"/>
        </w:rPr>
        <w:t>After the consultation has closed, the Environment Agency will summarise responses in a consultation response document and make this publicly available on GOV.UK. We may include comments or quotes, unless you specifically request that we keep your response confidential.  </w:t>
      </w:r>
    </w:p>
    <w:p w14:paraId="44130F28" w14:textId="77777777" w:rsidR="00F224D9" w:rsidRPr="00F224D9" w:rsidRDefault="00F224D9" w:rsidP="00F224D9">
      <w:pPr>
        <w:spacing w:after="120"/>
        <w:ind w:left="600"/>
        <w:rPr>
          <w:b w:val="0"/>
          <w:color w:val="auto"/>
          <w:sz w:val="22"/>
          <w:szCs w:val="22"/>
        </w:rPr>
      </w:pPr>
      <w:r w:rsidRPr="00F224D9">
        <w:rPr>
          <w:b w:val="0"/>
          <w:color w:val="auto"/>
          <w:sz w:val="22"/>
          <w:szCs w:val="22"/>
        </w:rPr>
        <w:t>We will not publish names of individuals or personal data, but we will publish the name of the organisation for those responses made on behalf of organisations.  </w:t>
      </w:r>
    </w:p>
    <w:p w14:paraId="2A3949CC" w14:textId="77777777" w:rsidR="00F224D9" w:rsidRPr="00F224D9" w:rsidRDefault="00F224D9" w:rsidP="00F224D9">
      <w:pPr>
        <w:spacing w:after="120"/>
        <w:ind w:left="600"/>
        <w:rPr>
          <w:b w:val="0"/>
          <w:color w:val="auto"/>
          <w:sz w:val="22"/>
          <w:szCs w:val="22"/>
        </w:rPr>
      </w:pPr>
      <w:r w:rsidRPr="00F224D9">
        <w:rPr>
          <w:b w:val="0"/>
          <w:color w:val="auto"/>
          <w:sz w:val="22"/>
          <w:szCs w:val="22"/>
        </w:rPr>
        <w:t>We will not respond individually to responses. If you have asked to be notified, we will contact you to let you know when the consultation response document is published. </w:t>
      </w:r>
    </w:p>
    <w:p w14:paraId="72D0EFE6" w14:textId="77777777" w:rsidR="00F224D9" w:rsidRPr="00F224D9" w:rsidRDefault="00F224D9" w:rsidP="00F224D9">
      <w:pPr>
        <w:spacing w:after="120"/>
        <w:ind w:left="600"/>
        <w:rPr>
          <w:b w:val="0"/>
          <w:color w:val="auto"/>
          <w:sz w:val="22"/>
          <w:szCs w:val="22"/>
        </w:rPr>
      </w:pPr>
      <w:r w:rsidRPr="00F224D9">
        <w:rPr>
          <w:b w:val="0"/>
          <w:color w:val="auto"/>
          <w:sz w:val="22"/>
          <w:szCs w:val="22"/>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 </w:t>
      </w:r>
    </w:p>
    <w:p w14:paraId="17D0614F" w14:textId="77777777" w:rsidR="00F224D9" w:rsidRDefault="00F224D9" w:rsidP="00FC6229">
      <w:pPr>
        <w:ind w:left="600"/>
        <w:rPr>
          <w:b w:val="0"/>
          <w:color w:val="auto"/>
          <w:sz w:val="22"/>
          <w:szCs w:val="22"/>
        </w:rPr>
      </w:pPr>
    </w:p>
    <w:p w14:paraId="6348FCE6" w14:textId="77777777" w:rsidR="003D40FB" w:rsidRPr="006D527D" w:rsidRDefault="003D40FB" w:rsidP="00586D02">
      <w:pPr>
        <w:ind w:left="567"/>
        <w:rPr>
          <w:color w:val="00AF41"/>
          <w:kern w:val="24"/>
        </w:rPr>
      </w:pPr>
      <w:r w:rsidRPr="006D527D">
        <w:rPr>
          <w:color w:val="00AF41"/>
          <w:kern w:val="24"/>
        </w:rPr>
        <w:t>Returning your response</w:t>
      </w:r>
    </w:p>
    <w:p w14:paraId="6348FCE7" w14:textId="77777777" w:rsidR="003D40FB" w:rsidRPr="009A0B78" w:rsidRDefault="003D40FB" w:rsidP="00586D02">
      <w:pPr>
        <w:ind w:left="567"/>
        <w:rPr>
          <w:b w:val="0"/>
          <w:color w:val="auto"/>
          <w:kern w:val="24"/>
          <w:sz w:val="24"/>
        </w:rPr>
      </w:pPr>
      <w:r w:rsidRPr="00567A23">
        <w:rPr>
          <w:kern w:val="24"/>
        </w:rPr>
        <w:br/>
      </w:r>
      <w:r w:rsidRPr="009A0B78">
        <w:rPr>
          <w:b w:val="0"/>
          <w:color w:val="auto"/>
          <w:kern w:val="24"/>
          <w:sz w:val="24"/>
        </w:rPr>
        <w:t xml:space="preserve">Your response to this consultation needs to be returned by </w:t>
      </w:r>
      <w:r>
        <w:rPr>
          <w:color w:val="auto"/>
          <w:kern w:val="24"/>
          <w:sz w:val="24"/>
          <w:highlight w:val="yellow"/>
        </w:rPr>
        <w:t>insert date</w:t>
      </w:r>
      <w:r w:rsidRPr="00872CC7">
        <w:rPr>
          <w:b w:val="0"/>
          <w:color w:val="auto"/>
          <w:kern w:val="24"/>
          <w:sz w:val="24"/>
          <w:highlight w:val="yellow"/>
        </w:rPr>
        <w:t>.</w:t>
      </w:r>
      <w:r w:rsidRPr="009A0B78">
        <w:rPr>
          <w:b w:val="0"/>
          <w:color w:val="auto"/>
          <w:kern w:val="24"/>
          <w:sz w:val="24"/>
        </w:rPr>
        <w:t xml:space="preserve"> </w:t>
      </w:r>
    </w:p>
    <w:p w14:paraId="6348FCE8" w14:textId="77777777" w:rsidR="003D40FB" w:rsidRPr="009A0B78" w:rsidRDefault="003D40FB" w:rsidP="00586D02">
      <w:pPr>
        <w:ind w:left="567"/>
        <w:rPr>
          <w:b w:val="0"/>
          <w:color w:val="auto"/>
          <w:kern w:val="24"/>
          <w:sz w:val="24"/>
        </w:rPr>
      </w:pPr>
    </w:p>
    <w:p w14:paraId="6348FCE9" w14:textId="5506AB01" w:rsidR="003D40FB" w:rsidRPr="0033724D" w:rsidRDefault="003D40FB" w:rsidP="44D07D7F">
      <w:pPr>
        <w:ind w:left="567"/>
        <w:rPr>
          <w:b w:val="0"/>
          <w:color w:val="auto"/>
          <w:kern w:val="24"/>
          <w:sz w:val="24"/>
          <w:u w:val="single"/>
        </w:rPr>
      </w:pPr>
      <w:r w:rsidRPr="44D07D7F">
        <w:rPr>
          <w:b w:val="0"/>
          <w:color w:val="auto"/>
          <w:kern w:val="24"/>
          <w:sz w:val="24"/>
        </w:rPr>
        <w:t xml:space="preserve">We would like you to use this form if you are not submitting your response online. You can return it by email to </w:t>
      </w:r>
      <w:proofErr w:type="gramStart"/>
      <w:r w:rsidR="00877E5D">
        <w:rPr>
          <w:rStyle w:val="Hyperlink"/>
          <w:b w:val="0"/>
          <w:kern w:val="24"/>
          <w:sz w:val="24"/>
        </w:rPr>
        <w:t>ResourcesFrameworks</w:t>
      </w:r>
      <w:r w:rsidR="54369151" w:rsidRPr="00CE9F07">
        <w:rPr>
          <w:rStyle w:val="Hyperlink"/>
          <w:b w:val="0"/>
          <w:kern w:val="24"/>
          <w:sz w:val="24"/>
        </w:rPr>
        <w:t>@environment-agency.gov.uk</w:t>
      </w:r>
      <w:r w:rsidR="54369151" w:rsidRPr="44D07D7F">
        <w:rPr>
          <w:b w:val="0"/>
          <w:color w:val="auto"/>
          <w:kern w:val="24"/>
          <w:sz w:val="24"/>
        </w:rPr>
        <w:t xml:space="preserve"> </w:t>
      </w:r>
      <w:r w:rsidRPr="56C294CF">
        <w:rPr>
          <w:b w:val="0"/>
          <w:color w:val="auto"/>
          <w:sz w:val="24"/>
        </w:rPr>
        <w:t>.</w:t>
      </w:r>
      <w:proofErr w:type="gramEnd"/>
      <w:r w:rsidRPr="44D07D7F">
        <w:rPr>
          <w:b w:val="0"/>
          <w:color w:val="auto"/>
          <w:kern w:val="24"/>
          <w:sz w:val="24"/>
        </w:rPr>
        <w:t xml:space="preserve"> Please use this email address if you have any questions regarding this consultation.</w:t>
      </w:r>
    </w:p>
    <w:p w14:paraId="6348FCF4" w14:textId="77777777" w:rsidR="00924147" w:rsidRDefault="00924147" w:rsidP="00877E5D">
      <w:pPr>
        <w:ind w:left="0"/>
        <w:rPr>
          <w:color w:val="00AF41"/>
          <w:sz w:val="28"/>
          <w:szCs w:val="28"/>
        </w:rPr>
      </w:pPr>
    </w:p>
    <w:p w14:paraId="3D9D1441" w14:textId="77777777" w:rsidR="00B70152" w:rsidRPr="00B02E15" w:rsidRDefault="00B70152" w:rsidP="00B70152">
      <w:pPr>
        <w:pStyle w:val="Heading1"/>
      </w:pPr>
      <w:r>
        <w:t>New Resource Framework for Tyre Pyrolysis Oil</w:t>
      </w:r>
    </w:p>
    <w:p w14:paraId="4E1ECD11"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w:t xml:space="preserve">Please refer to the consultation document for full details of these proposals. </w:t>
      </w:r>
    </w:p>
    <w:p w14:paraId="0EADDBA5" w14:textId="77777777" w:rsidR="00B70152" w:rsidRPr="00B70152" w:rsidRDefault="00B70152" w:rsidP="00B70152">
      <w:pPr>
        <w:ind w:left="851" w:firstLine="11"/>
        <w:rPr>
          <w:rFonts w:eastAsia="Arial" w:cs="Arial"/>
          <w:b w:val="0"/>
          <w:color w:val="000000" w:themeColor="text1"/>
          <w:sz w:val="24"/>
        </w:rPr>
      </w:pPr>
      <w:r w:rsidRPr="00B70152">
        <w:rPr>
          <w:rFonts w:eastAsia="Arial" w:cs="Arial"/>
          <w:b w:val="0"/>
          <w:color w:val="000000" w:themeColor="text1"/>
          <w:sz w:val="24"/>
        </w:rPr>
        <w:t xml:space="preserve">Question 1: Is it clear within the resource framework document what requirements need to be met to achieve end of waste for tyre pyrolysis oil? </w:t>
      </w:r>
    </w:p>
    <w:p w14:paraId="3ED013F2"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w:t>Please choose one of the following:</w:t>
      </w:r>
    </w:p>
    <w:p w14:paraId="4F99FDEF" w14:textId="77777777" w:rsidR="00B70152" w:rsidRPr="00B70152" w:rsidRDefault="00B70152" w:rsidP="00B70152">
      <w:pPr>
        <w:ind w:firstLine="720"/>
        <w:rPr>
          <w:rFonts w:eastAsia="Arial" w:cs="Arial"/>
          <w:b w:val="0"/>
          <w:color w:val="000000" w:themeColor="text1"/>
          <w:sz w:val="24"/>
        </w:rPr>
      </w:pPr>
    </w:p>
    <w:p w14:paraId="61AF9D8D"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449472188"/>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agree</w:t>
      </w:r>
    </w:p>
    <w:p w14:paraId="293C215C"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715848600"/>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 xml:space="preserve">Agree </w:t>
      </w:r>
    </w:p>
    <w:p w14:paraId="02D898EC"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868409330"/>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Neither agree nor disagree</w:t>
      </w:r>
    </w:p>
    <w:p w14:paraId="4A6F48AF"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258422321"/>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Disagree</w:t>
      </w:r>
    </w:p>
    <w:p w14:paraId="2A444F33"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210758304"/>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disagree</w:t>
      </w:r>
    </w:p>
    <w:p w14:paraId="199F180B"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911921006"/>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 xml:space="preserve"> </w:t>
      </w:r>
      <w:r w:rsidRPr="00B70152">
        <w:rPr>
          <w:rFonts w:eastAsia="Arial" w:cs="Arial"/>
          <w:b w:val="0"/>
          <w:color w:val="000000" w:themeColor="text1"/>
          <w:sz w:val="24"/>
        </w:rPr>
        <w:tab/>
        <w:t>Prefer not to answer</w:t>
      </w:r>
    </w:p>
    <w:p w14:paraId="076A2089" w14:textId="77777777" w:rsidR="00B70152" w:rsidRDefault="00B70152" w:rsidP="00B70152"/>
    <w:p w14:paraId="0D6EE6A3" w14:textId="77777777" w:rsidR="00B70152" w:rsidRPr="00B02E15" w:rsidRDefault="00B70152" w:rsidP="00B70152">
      <w:r w:rsidRPr="00B02E15">
        <w:rPr>
          <w:noProof/>
        </w:rPr>
        <mc:AlternateContent>
          <mc:Choice Requires="wps">
            <w:drawing>
              <wp:anchor distT="45720" distB="45720" distL="114300" distR="114300" simplePos="0" relativeHeight="251660289" behindDoc="0" locked="0" layoutInCell="1" allowOverlap="1" wp14:anchorId="78162A56" wp14:editId="05632A52">
                <wp:simplePos x="0" y="0"/>
                <wp:positionH relativeFrom="margin">
                  <wp:align>left</wp:align>
                </wp:positionH>
                <wp:positionV relativeFrom="paragraph">
                  <wp:posOffset>308610</wp:posOffset>
                </wp:positionV>
                <wp:extent cx="5852160" cy="1151890"/>
                <wp:effectExtent l="0" t="0" r="15240" b="10160"/>
                <wp:wrapSquare wrapText="bothSides"/>
                <wp:docPr id="1991288666" name="Text Box 1991288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3AD2AD98" w14:textId="77777777" w:rsidR="00B70152" w:rsidRDefault="00B70152" w:rsidP="00B70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62A56" id="Text Box 1991288666" o:spid="_x0000_s1027" type="#_x0000_t202" style="position:absolute;left:0;text-align:left;margin-left:0;margin-top:24.3pt;width:460.8pt;height:90.7pt;z-index:25166028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">
                <v:textbox>
                  <w:txbxContent>
                    <w:p w14:paraId="3AD2AD98" w14:textId="77777777" w:rsidR="00B70152" w:rsidRDefault="00B70152" w:rsidP="00B70152"/>
                  </w:txbxContent>
                </v:textbox>
                <w10:wrap type="square" anchorx="margin"/>
              </v:shape>
            </w:pict>
          </mc:Fallback>
        </mc:AlternateContent>
      </w:r>
      <w:r>
        <w:t>Please explain your answer</w:t>
      </w:r>
      <w:r w:rsidRPr="00B02E15">
        <w:t>.</w:t>
      </w:r>
    </w:p>
    <w:p w14:paraId="7292BDE6" w14:textId="77777777" w:rsidR="00B70152" w:rsidRDefault="00B70152" w:rsidP="00B70152">
      <w:pPr>
        <w:rPr>
          <w:b w:val="0"/>
          <w:color w:val="000000" w:themeColor="text1"/>
          <w:lang w:eastAsia="en-GB"/>
        </w:rPr>
      </w:pPr>
      <w:r>
        <w:rPr>
          <w:color w:val="000000" w:themeColor="text1"/>
          <w:lang w:eastAsia="en-GB"/>
        </w:rPr>
        <w:br w:type="page"/>
      </w:r>
    </w:p>
    <w:p w14:paraId="028C13B9" w14:textId="77777777" w:rsidR="00B70152" w:rsidRPr="00165997" w:rsidRDefault="00B70152" w:rsidP="00B70152">
      <w:pPr>
        <w:rPr>
          <w:b w:val="0"/>
          <w:color w:val="000000" w:themeColor="text1"/>
          <w:lang w:eastAsia="en-GB"/>
        </w:rPr>
      </w:pPr>
      <w:r w:rsidRPr="00165997">
        <w:rPr>
          <w:color w:val="000000" w:themeColor="text1"/>
          <w:lang w:eastAsia="en-GB"/>
        </w:rPr>
        <w:lastRenderedPageBreak/>
        <w:t xml:space="preserve">Question 2: Is it clear </w:t>
      </w:r>
      <w:r>
        <w:rPr>
          <w:color w:val="000000" w:themeColor="text1"/>
          <w:lang w:eastAsia="en-GB"/>
        </w:rPr>
        <w:t>tyre pyrolysis oil produced under this framework is suitable for use in the identified end market i.e. refineries</w:t>
      </w:r>
      <w:r w:rsidRPr="00165997">
        <w:rPr>
          <w:color w:val="000000" w:themeColor="text1"/>
          <w:lang w:eastAsia="en-GB"/>
        </w:rPr>
        <w:t>?</w:t>
      </w:r>
    </w:p>
    <w:p w14:paraId="52DD5ABA"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w:t>Please choose one of the following:</w:t>
      </w:r>
    </w:p>
    <w:p w14:paraId="10EE6618" w14:textId="77777777" w:rsidR="00B70152" w:rsidRPr="00B70152" w:rsidRDefault="00B70152" w:rsidP="00B70152">
      <w:pPr>
        <w:ind w:firstLine="720"/>
        <w:rPr>
          <w:rFonts w:eastAsia="Arial" w:cs="Arial"/>
          <w:b w:val="0"/>
          <w:color w:val="000000" w:themeColor="text1"/>
          <w:sz w:val="24"/>
        </w:rPr>
      </w:pPr>
    </w:p>
    <w:p w14:paraId="24CF6D01"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227139209"/>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agree</w:t>
      </w:r>
    </w:p>
    <w:p w14:paraId="44958160"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044598436"/>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 xml:space="preserve">Agree </w:t>
      </w:r>
    </w:p>
    <w:p w14:paraId="36911AB0"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2005089129"/>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Neither agree nor disagree</w:t>
      </w:r>
    </w:p>
    <w:p w14:paraId="77B9B178"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834480098"/>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Disagree</w:t>
      </w:r>
    </w:p>
    <w:p w14:paraId="29DA3923"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682055826"/>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disagree</w:t>
      </w:r>
    </w:p>
    <w:p w14:paraId="33CEC6F6"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2015263839"/>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 xml:space="preserve"> </w:t>
      </w:r>
      <w:r w:rsidRPr="00B70152">
        <w:rPr>
          <w:rFonts w:eastAsia="Arial" w:cs="Arial"/>
          <w:b w:val="0"/>
          <w:color w:val="000000" w:themeColor="text1"/>
          <w:sz w:val="24"/>
        </w:rPr>
        <w:tab/>
        <w:t>Prefer not to answer</w:t>
      </w:r>
    </w:p>
    <w:p w14:paraId="1EB39DA4" w14:textId="77777777" w:rsidR="00B70152" w:rsidRPr="00B70152" w:rsidRDefault="00B70152" w:rsidP="00B70152">
      <w:pPr>
        <w:ind w:firstLine="720"/>
        <w:rPr>
          <w:rFonts w:eastAsia="Arial" w:cs="Arial"/>
          <w:b w:val="0"/>
          <w:color w:val="000000" w:themeColor="text1"/>
          <w:sz w:val="24"/>
        </w:rPr>
      </w:pPr>
    </w:p>
    <w:p w14:paraId="6BB360FC"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mc:AlternateContent>
          <mc:Choice Requires="wps">
            <w:drawing>
              <wp:anchor distT="45720" distB="45720" distL="114300" distR="114300" simplePos="0" relativeHeight="251661313" behindDoc="0" locked="0" layoutInCell="1" allowOverlap="1" wp14:anchorId="485B2FAE" wp14:editId="6D410046">
                <wp:simplePos x="0" y="0"/>
                <wp:positionH relativeFrom="margin">
                  <wp:align>left</wp:align>
                </wp:positionH>
                <wp:positionV relativeFrom="paragraph">
                  <wp:posOffset>308610</wp:posOffset>
                </wp:positionV>
                <wp:extent cx="5852160" cy="1151890"/>
                <wp:effectExtent l="0" t="0" r="15240" b="10160"/>
                <wp:wrapSquare wrapText="bothSides"/>
                <wp:docPr id="165573902" name="Text Box 165573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3F5A7C88" w14:textId="77777777" w:rsidR="00B70152" w:rsidRDefault="00B70152" w:rsidP="00B70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B2FAE" id="Text Box 165573902" o:spid="_x0000_s1028" type="#_x0000_t202" style="position:absolute;left:0;text-align:left;margin-left:0;margin-top:24.3pt;width:460.8pt;height:90.7pt;z-index:25166131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kxVSShQCAAAnBAAADgAAAAAAAAAAAAAAAAAuAgAAZHJzL2Uyb0RvYy54bWxQSwECLQAUAAYACAAA&#10;ACEA3lCgi94AAAAHAQAADwAAAAAAAAAAAAAAAABuBAAAZHJzL2Rvd25yZXYueG1sUEsFBgAAAAAE&#10;AAQA8wAAAHkFAAAAAA==&#10;">
                <v:textbox>
                  <w:txbxContent>
                    <w:p w14:paraId="3F5A7C88" w14:textId="77777777" w:rsidR="00B70152" w:rsidRDefault="00B70152" w:rsidP="00B70152"/>
                  </w:txbxContent>
                </v:textbox>
                <w10:wrap type="square" anchorx="margin"/>
              </v:shape>
            </w:pict>
          </mc:Fallback>
        </mc:AlternateContent>
      </w:r>
      <w:r w:rsidRPr="00B70152">
        <w:rPr>
          <w:rFonts w:eastAsia="Arial" w:cs="Arial"/>
          <w:b w:val="0"/>
          <w:color w:val="000000" w:themeColor="text1"/>
          <w:sz w:val="24"/>
        </w:rPr>
        <w:t>Please explain your answer.</w:t>
      </w:r>
    </w:p>
    <w:p w14:paraId="5B9C9D87" w14:textId="77777777" w:rsidR="00B70152" w:rsidRDefault="00B70152" w:rsidP="00B70152">
      <w:pPr>
        <w:rPr>
          <w:b w:val="0"/>
          <w:color w:val="000000" w:themeColor="text1"/>
          <w:lang w:eastAsia="en-GB"/>
        </w:rPr>
      </w:pPr>
    </w:p>
    <w:p w14:paraId="22543928" w14:textId="77777777" w:rsidR="00B70152" w:rsidRPr="00165997" w:rsidRDefault="00B70152" w:rsidP="00B70152">
      <w:pPr>
        <w:rPr>
          <w:b w:val="0"/>
          <w:color w:val="000000" w:themeColor="text1"/>
          <w:lang w:eastAsia="en-GB"/>
        </w:rPr>
      </w:pPr>
      <w:r w:rsidRPr="00165997">
        <w:rPr>
          <w:color w:val="000000" w:themeColor="text1"/>
          <w:lang w:eastAsia="en-GB"/>
        </w:rPr>
        <w:t xml:space="preserve">Question 3: </w:t>
      </w:r>
      <w:r>
        <w:rPr>
          <w:color w:val="000000" w:themeColor="text1"/>
          <w:lang w:eastAsia="en-GB"/>
        </w:rPr>
        <w:t xml:space="preserve">Do you foresee any potential adverse human health impacts from the use of the material in the manner described in the resource framework? </w:t>
      </w:r>
    </w:p>
    <w:p w14:paraId="142189B4" w14:textId="77777777" w:rsidR="00B70152" w:rsidRDefault="00B70152" w:rsidP="00B70152">
      <w:bookmarkStart w:id="0" w:name="_Hlk179280367"/>
    </w:p>
    <w:p w14:paraId="65AC6D85"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w:t>Please choose one of the following:</w:t>
      </w:r>
    </w:p>
    <w:p w14:paraId="22F26AD3" w14:textId="77777777" w:rsidR="00B70152" w:rsidRPr="00B70152" w:rsidRDefault="00B70152" w:rsidP="00B70152">
      <w:pPr>
        <w:ind w:firstLine="720"/>
        <w:rPr>
          <w:rFonts w:eastAsia="Arial" w:cs="Arial"/>
          <w:b w:val="0"/>
          <w:color w:val="000000" w:themeColor="text1"/>
          <w:sz w:val="24"/>
        </w:rPr>
      </w:pPr>
    </w:p>
    <w:p w14:paraId="48F8DC85"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949779194"/>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agree</w:t>
      </w:r>
    </w:p>
    <w:p w14:paraId="0E30B92E"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942298654"/>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 xml:space="preserve">Agree </w:t>
      </w:r>
    </w:p>
    <w:p w14:paraId="7E3CCB89"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096598373"/>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Neither agree nor disagree</w:t>
      </w:r>
    </w:p>
    <w:p w14:paraId="7D593EF3"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790248376"/>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Disagree</w:t>
      </w:r>
    </w:p>
    <w:p w14:paraId="63D0FDF7"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100254722"/>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disagree</w:t>
      </w:r>
    </w:p>
    <w:p w14:paraId="63ABD926"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2038964198"/>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 xml:space="preserve"> </w:t>
      </w:r>
      <w:r w:rsidRPr="00B70152">
        <w:rPr>
          <w:rFonts w:eastAsia="Arial" w:cs="Arial"/>
          <w:b w:val="0"/>
          <w:color w:val="000000" w:themeColor="text1"/>
          <w:sz w:val="24"/>
        </w:rPr>
        <w:tab/>
        <w:t>Prefer not to answer</w:t>
      </w:r>
    </w:p>
    <w:p w14:paraId="52B680A3" w14:textId="77777777" w:rsidR="00B70152" w:rsidRPr="00B70152" w:rsidRDefault="00B70152" w:rsidP="00B70152">
      <w:pPr>
        <w:ind w:firstLine="720"/>
        <w:rPr>
          <w:rFonts w:eastAsia="Arial" w:cs="Arial"/>
          <w:b w:val="0"/>
          <w:color w:val="000000" w:themeColor="text1"/>
          <w:sz w:val="24"/>
        </w:rPr>
      </w:pPr>
    </w:p>
    <w:p w14:paraId="3E71D464"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mc:AlternateContent>
          <mc:Choice Requires="wps">
            <w:drawing>
              <wp:anchor distT="45720" distB="45720" distL="114300" distR="114300" simplePos="0" relativeHeight="251662337" behindDoc="0" locked="0" layoutInCell="1" allowOverlap="1" wp14:anchorId="71B46401" wp14:editId="306D6DD4">
                <wp:simplePos x="0" y="0"/>
                <wp:positionH relativeFrom="margin">
                  <wp:align>left</wp:align>
                </wp:positionH>
                <wp:positionV relativeFrom="paragraph">
                  <wp:posOffset>308610</wp:posOffset>
                </wp:positionV>
                <wp:extent cx="5852160" cy="1151890"/>
                <wp:effectExtent l="0" t="0" r="15240" b="10160"/>
                <wp:wrapSquare wrapText="bothSides"/>
                <wp:docPr id="2073548507" name="Text Box 2073548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0D683EDB" w14:textId="77777777" w:rsidR="00B70152" w:rsidRDefault="00B70152" w:rsidP="00B70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46401" id="Text Box 2073548507" o:spid="_x0000_s1029" type="#_x0000_t202" style="position:absolute;left:0;text-align:left;margin-left:0;margin-top:24.3pt;width:460.8pt;height:90.7pt;z-index:25166233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EGiPLwVAgAAJwQAAA4AAAAAAAAAAAAAAAAALgIAAGRycy9lMm9Eb2MueG1sUEsBAi0AFAAGAAgA&#10;AAAhAN5QoIveAAAABwEAAA8AAAAAAAAAAAAAAAAAbwQAAGRycy9kb3ducmV2LnhtbFBLBQYAAAAA&#10;BAAEAPMAAAB6BQAAAAA=&#10;">
                <v:textbox>
                  <w:txbxContent>
                    <w:p w14:paraId="0D683EDB" w14:textId="77777777" w:rsidR="00B70152" w:rsidRDefault="00B70152" w:rsidP="00B70152"/>
                  </w:txbxContent>
                </v:textbox>
                <w10:wrap type="square" anchorx="margin"/>
              </v:shape>
            </w:pict>
          </mc:Fallback>
        </mc:AlternateContent>
      </w:r>
      <w:r w:rsidRPr="00B70152">
        <w:rPr>
          <w:rFonts w:eastAsia="Arial" w:cs="Arial"/>
          <w:b w:val="0"/>
          <w:color w:val="000000" w:themeColor="text1"/>
          <w:sz w:val="24"/>
        </w:rPr>
        <w:t>Please explain your answer.</w:t>
      </w:r>
    </w:p>
    <w:bookmarkEnd w:id="0"/>
    <w:p w14:paraId="2FEDDEBD" w14:textId="77777777" w:rsidR="00B70152" w:rsidRDefault="00B70152" w:rsidP="00B70152">
      <w:pPr>
        <w:rPr>
          <w:b w:val="0"/>
          <w:color w:val="000000" w:themeColor="text1"/>
          <w:lang w:eastAsia="en-GB"/>
        </w:rPr>
      </w:pPr>
      <w:r>
        <w:rPr>
          <w:color w:val="000000" w:themeColor="text1"/>
          <w:lang w:eastAsia="en-GB"/>
        </w:rPr>
        <w:br w:type="page"/>
      </w:r>
    </w:p>
    <w:p w14:paraId="5386CD67" w14:textId="77777777" w:rsidR="00B70152" w:rsidRPr="00165997" w:rsidRDefault="00B70152" w:rsidP="00B70152">
      <w:pPr>
        <w:rPr>
          <w:b w:val="0"/>
          <w:color w:val="000000" w:themeColor="text1"/>
          <w:lang w:eastAsia="en-GB"/>
        </w:rPr>
      </w:pPr>
      <w:r w:rsidRPr="00165997">
        <w:rPr>
          <w:color w:val="000000" w:themeColor="text1"/>
          <w:lang w:eastAsia="en-GB"/>
        </w:rPr>
        <w:lastRenderedPageBreak/>
        <w:t xml:space="preserve">Question </w:t>
      </w:r>
      <w:r>
        <w:rPr>
          <w:color w:val="000000" w:themeColor="text1"/>
          <w:lang w:eastAsia="en-GB"/>
        </w:rPr>
        <w:t>4</w:t>
      </w:r>
      <w:r w:rsidRPr="00165997">
        <w:rPr>
          <w:color w:val="000000" w:themeColor="text1"/>
          <w:lang w:eastAsia="en-GB"/>
        </w:rPr>
        <w:t xml:space="preserve">: </w:t>
      </w:r>
      <w:r>
        <w:rPr>
          <w:color w:val="000000" w:themeColor="text1"/>
          <w:lang w:eastAsia="en-GB"/>
        </w:rPr>
        <w:t xml:space="preserve">Do you foresee any potential adverse environmental impacts (over and above other refinery feedstocks) from the use of the material in the manner described in the resource framework? </w:t>
      </w:r>
    </w:p>
    <w:p w14:paraId="7582D2F7" w14:textId="77777777" w:rsidR="00B70152" w:rsidRDefault="00B70152" w:rsidP="00B70152"/>
    <w:p w14:paraId="36E432CF"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w:t>Please choose one of the following:</w:t>
      </w:r>
    </w:p>
    <w:p w14:paraId="6B7E0A62" w14:textId="77777777" w:rsidR="00B70152" w:rsidRPr="00B70152" w:rsidRDefault="00B70152" w:rsidP="00B70152">
      <w:pPr>
        <w:ind w:firstLine="720"/>
        <w:rPr>
          <w:rFonts w:eastAsia="Arial" w:cs="Arial"/>
          <w:b w:val="0"/>
          <w:color w:val="000000" w:themeColor="text1"/>
          <w:sz w:val="24"/>
        </w:rPr>
      </w:pPr>
    </w:p>
    <w:p w14:paraId="5D6153FA"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362874965"/>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agree</w:t>
      </w:r>
    </w:p>
    <w:p w14:paraId="79DF79C1"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57309477"/>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 xml:space="preserve">Agree </w:t>
      </w:r>
    </w:p>
    <w:p w14:paraId="0D4EDC73"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387696020"/>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Neither agree nor disagree</w:t>
      </w:r>
    </w:p>
    <w:p w14:paraId="256BDAA8"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449435573"/>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Disagree</w:t>
      </w:r>
    </w:p>
    <w:p w14:paraId="35B01F52"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279946178"/>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disagree</w:t>
      </w:r>
    </w:p>
    <w:p w14:paraId="40AE60C9"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235240443"/>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 xml:space="preserve"> </w:t>
      </w:r>
      <w:r w:rsidRPr="00B70152">
        <w:rPr>
          <w:rFonts w:eastAsia="Arial" w:cs="Arial"/>
          <w:b w:val="0"/>
          <w:color w:val="000000" w:themeColor="text1"/>
          <w:sz w:val="24"/>
        </w:rPr>
        <w:tab/>
        <w:t>Prefer not to answer</w:t>
      </w:r>
    </w:p>
    <w:p w14:paraId="7CC3CA3F" w14:textId="77777777" w:rsidR="00B70152" w:rsidRPr="00B70152" w:rsidRDefault="00B70152" w:rsidP="00B70152">
      <w:pPr>
        <w:ind w:firstLine="720"/>
        <w:rPr>
          <w:rFonts w:eastAsia="Arial" w:cs="Arial"/>
          <w:b w:val="0"/>
          <w:color w:val="000000" w:themeColor="text1"/>
          <w:sz w:val="24"/>
        </w:rPr>
      </w:pPr>
    </w:p>
    <w:p w14:paraId="7E32BACF"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mc:AlternateContent>
          <mc:Choice Requires="wps">
            <w:drawing>
              <wp:anchor distT="45720" distB="45720" distL="114300" distR="114300" simplePos="0" relativeHeight="251665409" behindDoc="0" locked="0" layoutInCell="1" allowOverlap="1" wp14:anchorId="711B3468" wp14:editId="3BB6642E">
                <wp:simplePos x="0" y="0"/>
                <wp:positionH relativeFrom="margin">
                  <wp:align>left</wp:align>
                </wp:positionH>
                <wp:positionV relativeFrom="paragraph">
                  <wp:posOffset>308610</wp:posOffset>
                </wp:positionV>
                <wp:extent cx="5852160" cy="1151890"/>
                <wp:effectExtent l="0" t="0" r="15240" b="10160"/>
                <wp:wrapSquare wrapText="bothSides"/>
                <wp:docPr id="422977168" name="Text Box 422977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3401C0A" w14:textId="77777777" w:rsidR="00B70152" w:rsidRDefault="00B70152" w:rsidP="00B70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B3468" id="Text Box 422977168" o:spid="_x0000_s1030" type="#_x0000_t202" style="position:absolute;left:0;text-align:left;margin-left:0;margin-top:24.3pt;width:460.8pt;height:90.7pt;z-index:25166540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YS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uuSz2OAyGsF9SMxizBOLm0aCS3gT856mtqS+x8HgYoz89FSd1b5fB7HPCnzxdsZKXhp&#10;qS4twkqCKnngbBS3Ia1G5M3CDXWx0Ynf50xOKdM0JtpPmxPH/VJPXs/7vfkF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vK+mEhQCAAAnBAAADgAAAAAAAAAAAAAAAAAuAgAAZHJzL2Uyb0RvYy54bWxQSwECLQAUAAYACAAA&#10;ACEA3lCgi94AAAAHAQAADwAAAAAAAAAAAAAAAABuBAAAZHJzL2Rvd25yZXYueG1sUEsFBgAAAAAE&#10;AAQA8wAAAHkFAAAAAA==&#10;">
                <v:textbox>
                  <w:txbxContent>
                    <w:p w14:paraId="73401C0A" w14:textId="77777777" w:rsidR="00B70152" w:rsidRDefault="00B70152" w:rsidP="00B70152"/>
                  </w:txbxContent>
                </v:textbox>
                <w10:wrap type="square" anchorx="margin"/>
              </v:shape>
            </w:pict>
          </mc:Fallback>
        </mc:AlternateContent>
      </w:r>
      <w:r w:rsidRPr="00B70152">
        <w:rPr>
          <w:rFonts w:eastAsia="Arial" w:cs="Arial"/>
          <w:b w:val="0"/>
          <w:color w:val="000000" w:themeColor="text1"/>
          <w:sz w:val="24"/>
        </w:rPr>
        <w:t>Please explain your answer.</w:t>
      </w:r>
    </w:p>
    <w:p w14:paraId="7B359500" w14:textId="77777777" w:rsidR="00B70152" w:rsidRDefault="00B70152" w:rsidP="00B70152">
      <w:pPr>
        <w:rPr>
          <w:b w:val="0"/>
          <w:color w:val="000000" w:themeColor="text1"/>
          <w:lang w:eastAsia="en-GB"/>
        </w:rPr>
      </w:pPr>
    </w:p>
    <w:p w14:paraId="51A2204D" w14:textId="77777777" w:rsidR="00B70152" w:rsidRPr="00165997" w:rsidRDefault="00B70152" w:rsidP="00B70152">
      <w:pPr>
        <w:rPr>
          <w:b w:val="0"/>
          <w:color w:val="000000" w:themeColor="text1"/>
          <w:lang w:eastAsia="en-GB"/>
        </w:rPr>
      </w:pPr>
      <w:r w:rsidRPr="00165997">
        <w:rPr>
          <w:color w:val="000000" w:themeColor="text1"/>
          <w:lang w:eastAsia="en-GB"/>
        </w:rPr>
        <w:t xml:space="preserve">Question </w:t>
      </w:r>
      <w:r>
        <w:rPr>
          <w:color w:val="000000" w:themeColor="text1"/>
          <w:lang w:eastAsia="en-GB"/>
        </w:rPr>
        <w:t>5</w:t>
      </w:r>
      <w:r w:rsidRPr="00165997">
        <w:rPr>
          <w:color w:val="000000" w:themeColor="text1"/>
          <w:lang w:eastAsia="en-GB"/>
        </w:rPr>
        <w:t xml:space="preserve">: </w:t>
      </w:r>
      <w:r>
        <w:rPr>
          <w:color w:val="000000" w:themeColor="text1"/>
          <w:lang w:eastAsia="en-GB"/>
        </w:rPr>
        <w:t>Does</w:t>
      </w:r>
      <w:r w:rsidRPr="00165997">
        <w:rPr>
          <w:color w:val="000000" w:themeColor="text1"/>
          <w:lang w:eastAsia="en-GB"/>
        </w:rPr>
        <w:t xml:space="preserve"> </w:t>
      </w:r>
      <w:r>
        <w:rPr>
          <w:color w:val="000000" w:themeColor="text1"/>
          <w:lang w:eastAsia="en-GB"/>
        </w:rPr>
        <w:t>the specification detailed in section 8.4 of the Framework for Tyre Pyrolysis Oil identify all potential contaminants of concern</w:t>
      </w:r>
      <w:r w:rsidRPr="00165997">
        <w:rPr>
          <w:color w:val="000000" w:themeColor="text1"/>
          <w:lang w:eastAsia="en-GB"/>
        </w:rPr>
        <w:t>?</w:t>
      </w:r>
    </w:p>
    <w:p w14:paraId="53BE1B30"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w:t>Please choose one of the following:</w:t>
      </w:r>
    </w:p>
    <w:p w14:paraId="3F25EBE3" w14:textId="77777777" w:rsidR="00B70152" w:rsidRPr="00B70152" w:rsidRDefault="00B70152" w:rsidP="00B70152">
      <w:pPr>
        <w:ind w:firstLine="720"/>
        <w:rPr>
          <w:rFonts w:eastAsia="Arial" w:cs="Arial"/>
          <w:b w:val="0"/>
          <w:color w:val="000000" w:themeColor="text1"/>
          <w:sz w:val="24"/>
        </w:rPr>
      </w:pPr>
    </w:p>
    <w:p w14:paraId="2CD72913"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647971591"/>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agree</w:t>
      </w:r>
    </w:p>
    <w:p w14:paraId="554F8DED"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571500434"/>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 xml:space="preserve">Agree </w:t>
      </w:r>
    </w:p>
    <w:p w14:paraId="680496A3"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867144124"/>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Neither agree nor disagree</w:t>
      </w:r>
    </w:p>
    <w:p w14:paraId="1313C761"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869948221"/>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Disagree</w:t>
      </w:r>
    </w:p>
    <w:p w14:paraId="78D497BF"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585758882"/>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disagree</w:t>
      </w:r>
    </w:p>
    <w:p w14:paraId="0ECE6D7B"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653218850"/>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 xml:space="preserve"> </w:t>
      </w:r>
      <w:r w:rsidRPr="00B70152">
        <w:rPr>
          <w:rFonts w:eastAsia="Arial" w:cs="Arial"/>
          <w:b w:val="0"/>
          <w:color w:val="000000" w:themeColor="text1"/>
          <w:sz w:val="24"/>
        </w:rPr>
        <w:tab/>
        <w:t>Prefer not to answer</w:t>
      </w:r>
    </w:p>
    <w:p w14:paraId="204ABB29" w14:textId="77777777" w:rsidR="00B70152" w:rsidRPr="00B02E15" w:rsidRDefault="00B70152" w:rsidP="00B70152"/>
    <w:p w14:paraId="6DFAE590"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mc:AlternateContent>
          <mc:Choice Requires="wps">
            <w:drawing>
              <wp:anchor distT="45720" distB="45720" distL="114300" distR="114300" simplePos="0" relativeHeight="251663361" behindDoc="0" locked="0" layoutInCell="1" allowOverlap="1" wp14:anchorId="5F2E0FDA" wp14:editId="0523018E">
                <wp:simplePos x="0" y="0"/>
                <wp:positionH relativeFrom="margin">
                  <wp:align>left</wp:align>
                </wp:positionH>
                <wp:positionV relativeFrom="paragraph">
                  <wp:posOffset>308610</wp:posOffset>
                </wp:positionV>
                <wp:extent cx="5852160" cy="1151890"/>
                <wp:effectExtent l="0" t="0" r="15240" b="10160"/>
                <wp:wrapSquare wrapText="bothSides"/>
                <wp:docPr id="904459823" name="Text Box 904459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D80AC95" w14:textId="77777777" w:rsidR="00B70152" w:rsidRDefault="00B70152" w:rsidP="00B70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E0FDA" id="Text Box 904459823" o:spid="_x0000_s1031" type="#_x0000_t202" style="position:absolute;left:0;text-align:left;margin-left:0;margin-top:24.3pt;width:460.8pt;height:90.7pt;z-index:25166336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jkFAIAACc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lPhA5FpB/UhkEcbOpZ9GixbwJ2c9dW3J/Y+DQMWZ+WipOqt8Po9tnoz54u2MDLz0&#10;VJceYSVJlTxwNi63IX2NyM3CDVWx0YnvcySnkKkbE/bTz4ntfmmnU8//e/ML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bhjI5BQCAAAnBAAADgAAAAAAAAAAAAAAAAAuAgAAZHJzL2Uyb0RvYy54bWxQSwECLQAUAAYACAAA&#10;ACEA3lCgi94AAAAHAQAADwAAAAAAAAAAAAAAAABuBAAAZHJzL2Rvd25yZXYueG1sUEsFBgAAAAAE&#10;AAQA8wAAAHkFAAAAAA==&#10;">
                <v:textbox>
                  <w:txbxContent>
                    <w:p w14:paraId="7D80AC95" w14:textId="77777777" w:rsidR="00B70152" w:rsidRDefault="00B70152" w:rsidP="00B70152"/>
                  </w:txbxContent>
                </v:textbox>
                <w10:wrap type="square" anchorx="margin"/>
              </v:shape>
            </w:pict>
          </mc:Fallback>
        </mc:AlternateContent>
      </w:r>
      <w:r w:rsidRPr="00B70152">
        <w:rPr>
          <w:rFonts w:eastAsia="Arial" w:cs="Arial"/>
          <w:b w:val="0"/>
          <w:color w:val="000000" w:themeColor="text1"/>
          <w:sz w:val="24"/>
        </w:rPr>
        <w:t>Please explain your answer.</w:t>
      </w:r>
    </w:p>
    <w:p w14:paraId="4D45C511" w14:textId="77777777" w:rsidR="00B70152" w:rsidRDefault="00B70152" w:rsidP="00B70152">
      <w:pPr>
        <w:rPr>
          <w:b w:val="0"/>
          <w:color w:val="000000" w:themeColor="text1"/>
          <w:lang w:eastAsia="en-GB"/>
        </w:rPr>
      </w:pPr>
      <w:r>
        <w:rPr>
          <w:color w:val="000000" w:themeColor="text1"/>
          <w:lang w:eastAsia="en-GB"/>
        </w:rPr>
        <w:br w:type="page"/>
      </w:r>
    </w:p>
    <w:p w14:paraId="08A5EB7B" w14:textId="77777777" w:rsidR="00B70152" w:rsidRPr="00165997" w:rsidRDefault="00B70152" w:rsidP="00B70152">
      <w:pPr>
        <w:rPr>
          <w:b w:val="0"/>
          <w:color w:val="000000" w:themeColor="text1"/>
          <w:lang w:eastAsia="en-GB"/>
        </w:rPr>
      </w:pPr>
      <w:r w:rsidRPr="00165997">
        <w:rPr>
          <w:color w:val="000000" w:themeColor="text1"/>
          <w:lang w:eastAsia="en-GB"/>
        </w:rPr>
        <w:lastRenderedPageBreak/>
        <w:t xml:space="preserve">Question </w:t>
      </w:r>
      <w:r>
        <w:rPr>
          <w:color w:val="000000" w:themeColor="text1"/>
          <w:lang w:eastAsia="en-GB"/>
        </w:rPr>
        <w:t>6</w:t>
      </w:r>
      <w:r w:rsidRPr="00165997">
        <w:rPr>
          <w:color w:val="000000" w:themeColor="text1"/>
          <w:lang w:eastAsia="en-GB"/>
        </w:rPr>
        <w:t xml:space="preserve">: </w:t>
      </w:r>
      <w:r>
        <w:rPr>
          <w:color w:val="000000" w:themeColor="text1"/>
          <w:lang w:eastAsia="en-GB"/>
        </w:rPr>
        <w:t>Does</w:t>
      </w:r>
      <w:r w:rsidRPr="00165997">
        <w:rPr>
          <w:color w:val="000000" w:themeColor="text1"/>
          <w:lang w:eastAsia="en-GB"/>
        </w:rPr>
        <w:t xml:space="preserve"> </w:t>
      </w:r>
      <w:r>
        <w:rPr>
          <w:color w:val="000000" w:themeColor="text1"/>
          <w:lang w:eastAsia="en-GB"/>
        </w:rPr>
        <w:t>the specification detailed in section 8.4 of the Framework for Tyre Pyrolysis Oil adequately limit all potential contaminants of concern</w:t>
      </w:r>
      <w:r w:rsidRPr="00165997">
        <w:rPr>
          <w:color w:val="000000" w:themeColor="text1"/>
          <w:lang w:eastAsia="en-GB"/>
        </w:rPr>
        <w:t>?</w:t>
      </w:r>
    </w:p>
    <w:p w14:paraId="60477A0A"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w:t>Please choose one of the following:</w:t>
      </w:r>
    </w:p>
    <w:p w14:paraId="3121BFDB" w14:textId="77777777" w:rsidR="00B70152" w:rsidRPr="00B70152" w:rsidRDefault="00B70152" w:rsidP="00B70152">
      <w:pPr>
        <w:ind w:firstLine="720"/>
        <w:rPr>
          <w:rFonts w:eastAsia="Arial" w:cs="Arial"/>
          <w:b w:val="0"/>
          <w:color w:val="000000" w:themeColor="text1"/>
          <w:sz w:val="24"/>
        </w:rPr>
      </w:pPr>
    </w:p>
    <w:p w14:paraId="76C9EF73"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311058782"/>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agree</w:t>
      </w:r>
    </w:p>
    <w:p w14:paraId="3BF40624"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05113957"/>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 xml:space="preserve">Agree </w:t>
      </w:r>
    </w:p>
    <w:p w14:paraId="1B9C5432"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943339391"/>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Neither agree nor disagree</w:t>
      </w:r>
    </w:p>
    <w:p w14:paraId="5756AFB8"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421020814"/>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Disagree</w:t>
      </w:r>
    </w:p>
    <w:p w14:paraId="33A01078"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371355750"/>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disagree</w:t>
      </w:r>
    </w:p>
    <w:p w14:paraId="1EA49148"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118337407"/>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 xml:space="preserve"> </w:t>
      </w:r>
      <w:r w:rsidRPr="00B70152">
        <w:rPr>
          <w:rFonts w:eastAsia="Arial" w:cs="Arial"/>
          <w:b w:val="0"/>
          <w:color w:val="000000" w:themeColor="text1"/>
          <w:sz w:val="24"/>
        </w:rPr>
        <w:tab/>
        <w:t>Prefer not to answer</w:t>
      </w:r>
    </w:p>
    <w:p w14:paraId="2A6627C9" w14:textId="77777777" w:rsidR="00B70152" w:rsidRPr="00B70152" w:rsidRDefault="00B70152" w:rsidP="00B70152">
      <w:pPr>
        <w:ind w:firstLine="720"/>
        <w:rPr>
          <w:rFonts w:eastAsia="Arial" w:cs="Arial"/>
          <w:b w:val="0"/>
          <w:color w:val="000000" w:themeColor="text1"/>
          <w:sz w:val="24"/>
        </w:rPr>
      </w:pPr>
    </w:p>
    <w:p w14:paraId="2C111F70"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mc:AlternateContent>
          <mc:Choice Requires="wps">
            <w:drawing>
              <wp:anchor distT="45720" distB="45720" distL="114300" distR="114300" simplePos="0" relativeHeight="251666433" behindDoc="0" locked="0" layoutInCell="1" allowOverlap="1" wp14:anchorId="2AFF5285" wp14:editId="200D790F">
                <wp:simplePos x="0" y="0"/>
                <wp:positionH relativeFrom="margin">
                  <wp:align>left</wp:align>
                </wp:positionH>
                <wp:positionV relativeFrom="paragraph">
                  <wp:posOffset>308610</wp:posOffset>
                </wp:positionV>
                <wp:extent cx="5852160" cy="1151890"/>
                <wp:effectExtent l="0" t="0" r="15240" b="10160"/>
                <wp:wrapSquare wrapText="bothSides"/>
                <wp:docPr id="1125024704" name="Text Box 1125024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4C69C132" w14:textId="77777777" w:rsidR="00B70152" w:rsidRDefault="00B70152" w:rsidP="00B70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F5285" id="Text Box 1125024704" o:spid="_x0000_s1032" type="#_x0000_t202" style="position:absolute;left:0;text-align:left;margin-left:0;margin-top:24.3pt;width:460.8pt;height:90.7pt;z-index:25166643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WcYKJRQCAAAnBAAADgAAAAAAAAAAAAAAAAAuAgAAZHJzL2Uyb0RvYy54bWxQSwECLQAUAAYACAAA&#10;ACEA3lCgi94AAAAHAQAADwAAAAAAAAAAAAAAAABuBAAAZHJzL2Rvd25yZXYueG1sUEsFBgAAAAAE&#10;AAQA8wAAAHkFAAAAAA==&#10;">
                <v:textbox>
                  <w:txbxContent>
                    <w:p w14:paraId="4C69C132" w14:textId="77777777" w:rsidR="00B70152" w:rsidRDefault="00B70152" w:rsidP="00B70152"/>
                  </w:txbxContent>
                </v:textbox>
                <w10:wrap type="square" anchorx="margin"/>
              </v:shape>
            </w:pict>
          </mc:Fallback>
        </mc:AlternateContent>
      </w:r>
      <w:r w:rsidRPr="00B70152">
        <w:rPr>
          <w:rFonts w:eastAsia="Arial" w:cs="Arial"/>
          <w:b w:val="0"/>
          <w:color w:val="000000" w:themeColor="text1"/>
          <w:sz w:val="24"/>
        </w:rPr>
        <w:t>Please explain your answer.</w:t>
      </w:r>
    </w:p>
    <w:p w14:paraId="27EFE83A" w14:textId="77777777" w:rsidR="00B70152" w:rsidRDefault="00B70152" w:rsidP="00B70152">
      <w:pPr>
        <w:rPr>
          <w:b w:val="0"/>
          <w:color w:val="000000" w:themeColor="text1"/>
          <w:lang w:eastAsia="en-GB"/>
        </w:rPr>
      </w:pPr>
    </w:p>
    <w:p w14:paraId="39ACB90F" w14:textId="77777777" w:rsidR="00B70152" w:rsidRDefault="00B70152" w:rsidP="00B70152">
      <w:pPr>
        <w:rPr>
          <w:color w:val="000000" w:themeColor="text1"/>
          <w:lang w:eastAsia="en-GB"/>
        </w:rPr>
      </w:pPr>
      <w:r w:rsidRPr="00B70152">
        <w:rPr>
          <w:color w:val="000000" w:themeColor="text1"/>
          <w:lang w:eastAsia="en-GB"/>
        </w:rPr>
        <w:t>Question 7: Is the text of the resource framework clear?</w:t>
      </w:r>
    </w:p>
    <w:p w14:paraId="246DB89D" w14:textId="77777777" w:rsidR="00EF57DD" w:rsidRPr="00EF57DD" w:rsidRDefault="00EF57DD" w:rsidP="00EF57DD">
      <w:pPr>
        <w:ind w:firstLine="709"/>
        <w:rPr>
          <w:rFonts w:eastAsia="Arial" w:cs="Arial"/>
          <w:b w:val="0"/>
          <w:color w:val="000000" w:themeColor="text1"/>
          <w:sz w:val="24"/>
        </w:rPr>
      </w:pPr>
      <w:r w:rsidRPr="00EF57DD">
        <w:rPr>
          <w:rFonts w:eastAsia="Arial" w:cs="Arial"/>
          <w:b w:val="0"/>
          <w:color w:val="000000" w:themeColor="text1"/>
          <w:sz w:val="24"/>
        </w:rPr>
        <w:t>Please choose one of the following:</w:t>
      </w:r>
    </w:p>
    <w:p w14:paraId="42A09295" w14:textId="77777777" w:rsidR="00EF57DD" w:rsidRPr="00B70152" w:rsidRDefault="00EF57DD" w:rsidP="00B70152">
      <w:pPr>
        <w:rPr>
          <w:color w:val="000000" w:themeColor="text1"/>
          <w:lang w:eastAsia="en-GB"/>
        </w:rPr>
      </w:pPr>
    </w:p>
    <w:p w14:paraId="324452EF" w14:textId="5D33B9DA"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120274281"/>
          <w14:checkbox>
            <w14:checked w14:val="0"/>
            <w14:checkedState w14:val="2612" w14:font="MS Gothic"/>
            <w14:uncheckedState w14:val="2610" w14:font="MS Gothic"/>
          </w14:checkbox>
        </w:sdtPr>
        <w:sdtContent>
          <w:r w:rsidR="00EF57DD">
            <w:rPr>
              <w:rFonts w:ascii="MS Gothic" w:eastAsia="MS Gothic" w:hAnsi="MS Gothic" w:cs="Arial" w:hint="eastAsia"/>
              <w:b w:val="0"/>
              <w:color w:val="000000" w:themeColor="text1"/>
              <w:sz w:val="24"/>
            </w:rPr>
            <w:t>☐</w:t>
          </w:r>
        </w:sdtContent>
      </w:sdt>
      <w:r w:rsidRPr="00B70152">
        <w:rPr>
          <w:rFonts w:eastAsia="Arial" w:cs="Arial"/>
          <w:b w:val="0"/>
          <w:color w:val="000000" w:themeColor="text1"/>
          <w:sz w:val="24"/>
        </w:rPr>
        <w:tab/>
        <w:t>Strongly agree</w:t>
      </w:r>
    </w:p>
    <w:p w14:paraId="022E768A"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2108876406"/>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 xml:space="preserve">Agree </w:t>
      </w:r>
    </w:p>
    <w:p w14:paraId="4B864C32"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286867284"/>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Neither agree nor disagree</w:t>
      </w:r>
    </w:p>
    <w:p w14:paraId="7A25FF9E"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988855218"/>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Disagree</w:t>
      </w:r>
    </w:p>
    <w:p w14:paraId="1ECC3EFF"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247646310"/>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ab/>
        <w:t>Strongly disagree</w:t>
      </w:r>
    </w:p>
    <w:p w14:paraId="1C997403" w14:textId="77777777" w:rsidR="00B70152" w:rsidRPr="00B70152" w:rsidRDefault="00B70152" w:rsidP="00B70152">
      <w:pPr>
        <w:ind w:firstLine="720"/>
        <w:rPr>
          <w:rFonts w:eastAsia="Arial" w:cs="Arial"/>
          <w:b w:val="0"/>
          <w:color w:val="000000" w:themeColor="text1"/>
          <w:sz w:val="24"/>
        </w:rPr>
      </w:pPr>
      <w:sdt>
        <w:sdtPr>
          <w:rPr>
            <w:rFonts w:eastAsia="Arial" w:cs="Arial"/>
            <w:b w:val="0"/>
            <w:color w:val="000000" w:themeColor="text1"/>
            <w:sz w:val="24"/>
          </w:rPr>
          <w:id w:val="-194540340"/>
          <w14:checkbox>
            <w14:checked w14:val="0"/>
            <w14:checkedState w14:val="2612" w14:font="MS Gothic"/>
            <w14:uncheckedState w14:val="2610" w14:font="MS Gothic"/>
          </w14:checkbox>
        </w:sdtPr>
        <w:sdtContent>
          <w:r w:rsidRPr="00B70152">
            <w:rPr>
              <w:rFonts w:ascii="Segoe UI Symbol" w:eastAsia="Arial" w:hAnsi="Segoe UI Symbol" w:cs="Segoe UI Symbol"/>
              <w:b w:val="0"/>
              <w:color w:val="000000" w:themeColor="text1"/>
              <w:sz w:val="24"/>
            </w:rPr>
            <w:t>☐</w:t>
          </w:r>
        </w:sdtContent>
      </w:sdt>
      <w:r w:rsidRPr="00B70152">
        <w:rPr>
          <w:rFonts w:eastAsia="Arial" w:cs="Arial"/>
          <w:b w:val="0"/>
          <w:color w:val="000000" w:themeColor="text1"/>
          <w:sz w:val="24"/>
        </w:rPr>
        <w:t xml:space="preserve"> </w:t>
      </w:r>
      <w:r w:rsidRPr="00B70152">
        <w:rPr>
          <w:rFonts w:eastAsia="Arial" w:cs="Arial"/>
          <w:b w:val="0"/>
          <w:color w:val="000000" w:themeColor="text1"/>
          <w:sz w:val="24"/>
        </w:rPr>
        <w:tab/>
        <w:t>Prefer not to answer</w:t>
      </w:r>
    </w:p>
    <w:p w14:paraId="4604537B" w14:textId="77777777" w:rsidR="00B70152" w:rsidRPr="00B70152" w:rsidRDefault="00B70152" w:rsidP="00B70152">
      <w:pPr>
        <w:ind w:firstLine="720"/>
        <w:rPr>
          <w:rFonts w:eastAsia="Arial" w:cs="Arial"/>
          <w:b w:val="0"/>
          <w:color w:val="000000" w:themeColor="text1"/>
          <w:sz w:val="24"/>
        </w:rPr>
      </w:pPr>
    </w:p>
    <w:p w14:paraId="2F037EF6" w14:textId="77777777" w:rsidR="00B70152" w:rsidRPr="00B70152" w:rsidRDefault="00B70152" w:rsidP="00B70152">
      <w:pPr>
        <w:ind w:firstLine="720"/>
        <w:rPr>
          <w:rFonts w:eastAsia="Arial" w:cs="Arial"/>
          <w:b w:val="0"/>
          <w:color w:val="000000" w:themeColor="text1"/>
          <w:sz w:val="24"/>
        </w:rPr>
      </w:pPr>
      <w:r w:rsidRPr="00B70152">
        <w:rPr>
          <w:rFonts w:eastAsia="Arial" w:cs="Arial"/>
          <w:b w:val="0"/>
          <w:color w:val="000000" w:themeColor="text1"/>
          <w:sz w:val="24"/>
        </w:rPr>
        <mc:AlternateContent>
          <mc:Choice Requires="wps">
            <w:drawing>
              <wp:anchor distT="45720" distB="45720" distL="114300" distR="114300" simplePos="0" relativeHeight="251664385" behindDoc="0" locked="0" layoutInCell="1" allowOverlap="1" wp14:anchorId="3FE9E587" wp14:editId="0B1744E9">
                <wp:simplePos x="0" y="0"/>
                <wp:positionH relativeFrom="margin">
                  <wp:align>left</wp:align>
                </wp:positionH>
                <wp:positionV relativeFrom="paragraph">
                  <wp:posOffset>308610</wp:posOffset>
                </wp:positionV>
                <wp:extent cx="5852160" cy="1151890"/>
                <wp:effectExtent l="0" t="0" r="15240" b="10160"/>
                <wp:wrapSquare wrapText="bothSides"/>
                <wp:docPr id="1198449902" name="Text Box 1198449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08963293" w14:textId="77777777" w:rsidR="00B70152" w:rsidRDefault="00B70152" w:rsidP="00B70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9E587" id="Text Box 1198449902" o:spid="_x0000_s1033" type="#_x0000_t202" style="position:absolute;left:0;text-align:left;margin-left:0;margin-top:24.3pt;width:460.8pt;height:90.7pt;z-index:25166438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ItxZNMVAgAAJwQAAA4AAAAAAAAAAAAAAAAALgIAAGRycy9lMm9Eb2MueG1sUEsBAi0AFAAGAAgA&#10;AAAhAN5QoIveAAAABwEAAA8AAAAAAAAAAAAAAAAAbwQAAGRycy9kb3ducmV2LnhtbFBLBQYAAAAA&#10;BAAEAPMAAAB6BQAAAAA=&#10;">
                <v:textbox>
                  <w:txbxContent>
                    <w:p w14:paraId="08963293" w14:textId="77777777" w:rsidR="00B70152" w:rsidRDefault="00B70152" w:rsidP="00B70152"/>
                  </w:txbxContent>
                </v:textbox>
                <w10:wrap type="square" anchorx="margin"/>
              </v:shape>
            </w:pict>
          </mc:Fallback>
        </mc:AlternateContent>
      </w:r>
      <w:r w:rsidRPr="00B70152">
        <w:rPr>
          <w:rFonts w:eastAsia="Arial" w:cs="Arial"/>
          <w:b w:val="0"/>
          <w:color w:val="000000" w:themeColor="text1"/>
          <w:sz w:val="24"/>
        </w:rPr>
        <w:t>Please explain your answer.</w:t>
      </w:r>
    </w:p>
    <w:p w14:paraId="342A5EB6" w14:textId="77777777" w:rsidR="00B70152" w:rsidRDefault="00B70152" w:rsidP="00B70152">
      <w:pPr>
        <w:rPr>
          <w:b w:val="0"/>
          <w:bCs/>
        </w:rPr>
      </w:pPr>
    </w:p>
    <w:p w14:paraId="5880408F" w14:textId="77777777" w:rsidR="00B70152" w:rsidRDefault="00B70152" w:rsidP="00B70152">
      <w:pPr>
        <w:rPr>
          <w:b w:val="0"/>
          <w:bCs/>
        </w:rPr>
      </w:pPr>
      <w:r>
        <w:rPr>
          <w:bCs/>
        </w:rPr>
        <w:br w:type="page"/>
      </w:r>
    </w:p>
    <w:p w14:paraId="4B39A2FD" w14:textId="77777777" w:rsidR="00B70152" w:rsidRPr="00B70152" w:rsidRDefault="00B70152" w:rsidP="00B70152">
      <w:pPr>
        <w:rPr>
          <w:color w:val="000000" w:themeColor="text1"/>
          <w:lang w:eastAsia="en-GB"/>
        </w:rPr>
      </w:pPr>
      <w:r w:rsidRPr="00B70152">
        <w:rPr>
          <w:color w:val="000000" w:themeColor="text1"/>
          <w:lang w:eastAsia="en-GB"/>
        </w:rPr>
        <w:lastRenderedPageBreak/>
        <w:t xml:space="preserve">Question 8: Please share any additional comments that you think may help us improve our draft Resource </w:t>
      </w:r>
      <w:r w:rsidRPr="00513040">
        <w:rPr>
          <w:color w:val="000000" w:themeColor="text1"/>
          <w:lang w:eastAsia="en-GB"/>
        </w:rPr>
        <w:t>Framework for Tyre Pyrolysis Oil:</w:t>
      </w:r>
    </w:p>
    <w:p w14:paraId="7D2E931B" w14:textId="77777777" w:rsidR="00B70152" w:rsidRDefault="00B70152" w:rsidP="00B70152"/>
    <w:p w14:paraId="7ECE72C8" w14:textId="77777777" w:rsidR="00B70152" w:rsidRDefault="00B70152" w:rsidP="00B70152">
      <w:r w:rsidRPr="00B02E15">
        <w:rPr>
          <w:noProof/>
        </w:rPr>
        <mc:AlternateContent>
          <mc:Choice Requires="wps">
            <w:drawing>
              <wp:anchor distT="45720" distB="45720" distL="114300" distR="114300" simplePos="0" relativeHeight="251667457" behindDoc="0" locked="0" layoutInCell="1" allowOverlap="1" wp14:anchorId="16BB6275" wp14:editId="2DBCE4BE">
                <wp:simplePos x="0" y="0"/>
                <wp:positionH relativeFrom="margin">
                  <wp:posOffset>0</wp:posOffset>
                </wp:positionH>
                <wp:positionV relativeFrom="paragraph">
                  <wp:posOffset>216535</wp:posOffset>
                </wp:positionV>
                <wp:extent cx="5852160" cy="1151890"/>
                <wp:effectExtent l="0" t="0" r="15240" b="10160"/>
                <wp:wrapSquare wrapText="bothSides"/>
                <wp:docPr id="2081081054" name="Text Box 208108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0B0BF6C3" w14:textId="77777777" w:rsidR="00B70152" w:rsidRDefault="00B70152" w:rsidP="00B70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B6275" id="Text Box 2081081054" o:spid="_x0000_s1034" type="#_x0000_t202" style="position:absolute;left:0;text-align:left;margin-left:0;margin-top:17.05pt;width:460.8pt;height:90.7pt;z-index:2516674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j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">
                <v:textbox>
                  <w:txbxContent>
                    <w:p w14:paraId="0B0BF6C3" w14:textId="77777777" w:rsidR="00B70152" w:rsidRDefault="00B70152" w:rsidP="00B70152"/>
                  </w:txbxContent>
                </v:textbox>
                <w10:wrap type="square" anchorx="margin"/>
              </v:shape>
            </w:pict>
          </mc:Fallback>
        </mc:AlternateContent>
      </w:r>
    </w:p>
    <w:p w14:paraId="6348FD43" w14:textId="77777777" w:rsidR="004259DB" w:rsidRDefault="004259DB" w:rsidP="00B70152">
      <w:pPr>
        <w:spacing w:before="120" w:after="240"/>
        <w:outlineLvl w:val="1"/>
        <w:rPr>
          <w:color w:val="auto"/>
          <w:kern w:val="24"/>
          <w:sz w:val="16"/>
          <w:szCs w:val="16"/>
        </w:rPr>
      </w:pPr>
    </w:p>
    <w:sectPr w:rsidR="004259DB" w:rsidSect="00AA6B59">
      <w:headerReference w:type="default" r:id="rId15"/>
      <w:footerReference w:type="default" r:id="rId16"/>
      <w:pgSz w:w="11899" w:h="16838"/>
      <w:pgMar w:top="1985" w:right="1134" w:bottom="900" w:left="567" w:header="425" w:footer="3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204A8" w14:textId="77777777" w:rsidR="001736C5" w:rsidRPr="00D81F8D" w:rsidRDefault="001736C5" w:rsidP="008A6E0D">
      <w:r w:rsidRPr="00D81F8D">
        <w:separator/>
      </w:r>
    </w:p>
  </w:endnote>
  <w:endnote w:type="continuationSeparator" w:id="0">
    <w:p w14:paraId="11220D06" w14:textId="77777777" w:rsidR="001736C5" w:rsidRPr="00D81F8D" w:rsidRDefault="001736C5" w:rsidP="008A6E0D">
      <w:r w:rsidRPr="00D81F8D">
        <w:continuationSeparator/>
      </w:r>
    </w:p>
  </w:endnote>
  <w:endnote w:type="continuationNotice" w:id="1">
    <w:p w14:paraId="3CC8D839" w14:textId="77777777" w:rsidR="001736C5" w:rsidRDefault="00173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5" w14:textId="77777777" w:rsidR="006B4638" w:rsidRDefault="006B4638" w:rsidP="006D527D">
    <w:pPr>
      <w:ind w:left="0"/>
    </w:pPr>
  </w:p>
  <w:p w14:paraId="6348FD56" w14:textId="77777777" w:rsidR="006B4638" w:rsidRPr="008576B9" w:rsidRDefault="006B4638" w:rsidP="006D527D">
    <w:pPr>
      <w:ind w:left="0"/>
      <w:rPr>
        <w:b w:val="0"/>
        <w:sz w:val="22"/>
        <w:szCs w:val="22"/>
      </w:rPr>
    </w:pPr>
  </w:p>
  <w:p w14:paraId="6348FD57" w14:textId="77777777" w:rsidR="006B4638" w:rsidRPr="00F058FA" w:rsidRDefault="006B4638" w:rsidP="00CA3375">
    <w:pPr>
      <w:ind w:left="0" w:right="360" w:firstLine="360"/>
      <w:jc w:val="right"/>
      <w:rPr>
        <w:b w:val="0"/>
        <w:color w:val="auto"/>
        <w:kern w:val="24"/>
        <w:sz w:val="20"/>
        <w:szCs w:val="20"/>
      </w:rPr>
    </w:pPr>
    <w:r>
      <w:rPr>
        <w:noProof/>
        <w:lang w:eastAsia="en-GB"/>
      </w:rPr>
      <mc:AlternateContent>
        <mc:Choice Requires="wps">
          <w:drawing>
            <wp:anchor distT="0" distB="0" distL="114300" distR="114300" simplePos="0" relativeHeight="251658241" behindDoc="0" locked="0" layoutInCell="1" allowOverlap="1" wp14:anchorId="6348FD61" wp14:editId="6348FD62">
              <wp:simplePos x="0" y="0"/>
              <wp:positionH relativeFrom="column">
                <wp:posOffset>280670</wp:posOffset>
              </wp:positionH>
              <wp:positionV relativeFrom="paragraph">
                <wp:posOffset>10122535</wp:posOffset>
              </wp:positionV>
              <wp:extent cx="3296920" cy="2908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9" w14:textId="77777777" w:rsidR="006B4638" w:rsidRPr="0082606A" w:rsidRDefault="006B4638" w:rsidP="006D527D">
                          <w:hyperlink r:id="rId1"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48FD61" id="_x0000_t202" coordsize="21600,21600" o:spt="202" path="m,l,21600r21600,l21600,xe">
              <v:stroke joinstyle="miter"/>
              <v:path gradientshapeok="t" o:connecttype="rect"/>
            </v:shapetype>
            <v:shape id="Text Box 5" o:spid="_x0000_s1035" type="#_x0000_t202" style="position:absolute;left:0;text-align:left;margin-left:22.1pt;margin-top:797.05pt;width:259.6pt;height: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" filled="f" stroked="f" strokeweight=".5pt">
              <v:textbox>
                <w:txbxContent>
                  <w:p w14:paraId="6348FD69" w14:textId="77777777" w:rsidR="006B4638" w:rsidRPr="0082606A" w:rsidRDefault="006B4638" w:rsidP="006D527D">
                    <w:hyperlink r:id="rId2" w:history="1">
                      <w:r w:rsidRPr="0082606A">
                        <w:rPr>
                          <w:rStyle w:val="Hyperlink"/>
                        </w:rPr>
                        <w:t>www.gov.uk/environment-agency</w:t>
                      </w:r>
                    </w:hyperlink>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348FD63" wp14:editId="6348FD64">
              <wp:simplePos x="0" y="0"/>
              <wp:positionH relativeFrom="column">
                <wp:posOffset>280670</wp:posOffset>
              </wp:positionH>
              <wp:positionV relativeFrom="paragraph">
                <wp:posOffset>10122535</wp:posOffset>
              </wp:positionV>
              <wp:extent cx="3296920" cy="2908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A" w14:textId="77777777" w:rsidR="006B4638" w:rsidRPr="0082606A" w:rsidRDefault="006B4638" w:rsidP="006D527D">
                          <w:hyperlink r:id="rId3"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48FD63" id="Text Box 4" o:spid="_x0000_s1036" type="#_x0000_t202" style="position:absolute;left:0;text-align:left;margin-left:22.1pt;margin-top:797.05pt;width:259.6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" filled="f" stroked="f" strokeweight=".5pt">
              <v:textbox>
                <w:txbxContent>
                  <w:p w14:paraId="6348FD6A" w14:textId="77777777" w:rsidR="006B4638" w:rsidRPr="0082606A" w:rsidRDefault="006B4638" w:rsidP="006D527D">
                    <w:hyperlink r:id="rId4" w:history="1">
                      <w:r w:rsidRPr="0082606A">
                        <w:rPr>
                          <w:rStyle w:val="Hyperlink"/>
                        </w:rPr>
                        <w:t>www.gov.uk/environment-agency</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2FB6" w14:textId="77777777" w:rsidR="001736C5" w:rsidRPr="00D81F8D" w:rsidRDefault="001736C5" w:rsidP="008A6E0D">
      <w:r w:rsidRPr="00D81F8D">
        <w:separator/>
      </w:r>
    </w:p>
  </w:footnote>
  <w:footnote w:type="continuationSeparator" w:id="0">
    <w:p w14:paraId="40575ED6" w14:textId="77777777" w:rsidR="001736C5" w:rsidRPr="00D81F8D" w:rsidRDefault="001736C5" w:rsidP="008A6E0D">
      <w:r w:rsidRPr="00D81F8D">
        <w:continuationSeparator/>
      </w:r>
    </w:p>
  </w:footnote>
  <w:footnote w:type="continuationNotice" w:id="1">
    <w:p w14:paraId="4A304B80" w14:textId="77777777" w:rsidR="001736C5" w:rsidRDefault="00173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4" w14:textId="5350C6E4" w:rsidR="006B4638" w:rsidRPr="00D81F8D" w:rsidRDefault="00744678" w:rsidP="00C6046B">
    <w:pPr>
      <w:ind w:left="0"/>
    </w:pPr>
    <w:r w:rsidRPr="00744678">
      <w:rPr>
        <w:rFonts w:eastAsia="Arial" w:cs="Calibri"/>
        <w:b w:val="0"/>
        <w:noProof/>
        <w:color w:val="auto"/>
        <w:sz w:val="22"/>
        <w:szCs w:val="22"/>
        <w:lang w:eastAsia="en-GB"/>
      </w:rPr>
      <w:drawing>
        <wp:anchor distT="0" distB="0" distL="114300" distR="114300" simplePos="0" relativeHeight="251658243" behindDoc="0" locked="0" layoutInCell="1" allowOverlap="1" wp14:anchorId="5CEB009A" wp14:editId="670A7771">
          <wp:simplePos x="0" y="0"/>
          <wp:positionH relativeFrom="page">
            <wp:posOffset>4906645</wp:posOffset>
          </wp:positionH>
          <wp:positionV relativeFrom="paragraph">
            <wp:posOffset>-42968</wp:posOffset>
          </wp:positionV>
          <wp:extent cx="2629394" cy="780288"/>
          <wp:effectExtent l="0" t="0" r="0" b="1270"/>
          <wp:wrapNone/>
          <wp:docPr id="17765856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3515" b="13762"/>
                  <a:stretch/>
                </pic:blipFill>
                <pic:spPr>
                  <a:xfrm>
                    <a:off x="0" y="0"/>
                    <a:ext cx="2629394" cy="780288"/>
                  </a:xfrm>
                  <a:prstGeom prst="rect">
                    <a:avLst/>
                  </a:prstGeom>
                </pic:spPr>
              </pic:pic>
            </a:graphicData>
          </a:graphic>
        </wp:anchor>
      </w:drawing>
    </w:r>
    <w:r w:rsidR="00C86729" w:rsidRPr="00626915">
      <w:rPr>
        <w:noProof/>
      </w:rPr>
      <w:drawing>
        <wp:anchor distT="0" distB="0" distL="114300" distR="114300" simplePos="0" relativeHeight="251658242" behindDoc="0" locked="0" layoutInCell="1" allowOverlap="1" wp14:anchorId="77B3A36B" wp14:editId="456C60E8">
          <wp:simplePos x="0" y="0"/>
          <wp:positionH relativeFrom="margin">
            <wp:posOffset>0</wp:posOffset>
          </wp:positionH>
          <wp:positionV relativeFrom="paragraph">
            <wp:posOffset>-635</wp:posOffset>
          </wp:positionV>
          <wp:extent cx="1768475" cy="631190"/>
          <wp:effectExtent l="0" t="0" r="3175" b="0"/>
          <wp:wrapNone/>
          <wp:docPr id="487099085" name="Picture 5" descr="A logo with colorfu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colorful circles"/>
                  <pic:cNvPicPr>
                    <a:picLocks noChangeAspect="1"/>
                  </pic:cNvPicPr>
                </pic:nvPicPr>
                <pic:blipFill rotWithShape="1">
                  <a:blip r:embed="rId2" cstate="print">
                    <a:extLst>
                      <a:ext uri="{28A0092B-C50C-407E-A947-70E740481C1C}">
                        <a14:useLocalDpi xmlns:a14="http://schemas.microsoft.com/office/drawing/2010/main" val="0"/>
                      </a:ext>
                    </a:extLst>
                  </a:blip>
                  <a:srcRect b="55010"/>
                  <a:stretch/>
                </pic:blipFill>
                <pic:spPr>
                  <a:xfrm>
                    <a:off x="0" y="0"/>
                    <a:ext cx="1768475"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1E8E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A892418"/>
    <w:multiLevelType w:val="hybridMultilevel"/>
    <w:tmpl w:val="52C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753BE"/>
    <w:multiLevelType w:val="hybridMultilevel"/>
    <w:tmpl w:val="B386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5DCC"/>
    <w:multiLevelType w:val="multilevel"/>
    <w:tmpl w:val="39AE1F66"/>
    <w:lvl w:ilvl="0">
      <w:start w:val="1"/>
      <w:numFmt w:val="bullet"/>
      <w:lvlText w:val=""/>
      <w:lvlJc w:val="left"/>
      <w:pPr>
        <w:tabs>
          <w:tab w:val="num" w:pos="993"/>
        </w:tabs>
        <w:ind w:left="993" w:hanging="488"/>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71F73"/>
    <w:multiLevelType w:val="hybridMultilevel"/>
    <w:tmpl w:val="A2922922"/>
    <w:lvl w:ilvl="0" w:tplc="26C4962C">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30A573CE"/>
    <w:multiLevelType w:val="hybridMultilevel"/>
    <w:tmpl w:val="D29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C10E9"/>
    <w:multiLevelType w:val="hybridMultilevel"/>
    <w:tmpl w:val="6C6A8D20"/>
    <w:lvl w:ilvl="0" w:tplc="80108EF4">
      <w:start w:val="1"/>
      <w:numFmt w:val="decimal"/>
      <w:lvlText w:val="%1."/>
      <w:lvlJc w:val="left"/>
      <w:pPr>
        <w:ind w:left="786" w:hanging="360"/>
      </w:pPr>
      <w:rPr>
        <w:b/>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7" w15:restartNumberingAfterBreak="0">
    <w:nsid w:val="33AB7712"/>
    <w:multiLevelType w:val="multilevel"/>
    <w:tmpl w:val="FB4A06C6"/>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40721ABA"/>
    <w:multiLevelType w:val="hybridMultilevel"/>
    <w:tmpl w:val="F5AED1B6"/>
    <w:lvl w:ilvl="0" w:tplc="DEB6A406">
      <w:start w:val="1"/>
      <w:numFmt w:val="bullet"/>
      <w:pStyle w:val="bodybullet"/>
      <w:lvlText w:val=""/>
      <w:lvlJc w:val="left"/>
      <w:pPr>
        <w:tabs>
          <w:tab w:val="num" w:pos="992"/>
        </w:tabs>
        <w:ind w:left="992" w:hanging="49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40B46D2E"/>
    <w:multiLevelType w:val="hybridMultilevel"/>
    <w:tmpl w:val="9A0653FE"/>
    <w:lvl w:ilvl="0" w:tplc="08090001">
      <w:start w:val="1"/>
      <w:numFmt w:val="bullet"/>
      <w:lvlText w:val=""/>
      <w:lvlJc w:val="left"/>
      <w:pPr>
        <w:tabs>
          <w:tab w:val="num" w:pos="372"/>
        </w:tabs>
        <w:ind w:left="372" w:hanging="360"/>
      </w:pPr>
      <w:rPr>
        <w:rFonts w:ascii="Symbol" w:hAnsi="Symbol" w:hint="default"/>
      </w:rPr>
    </w:lvl>
    <w:lvl w:ilvl="1" w:tplc="08090003" w:tentative="1">
      <w:start w:val="1"/>
      <w:numFmt w:val="bullet"/>
      <w:lvlText w:val="o"/>
      <w:lvlJc w:val="left"/>
      <w:pPr>
        <w:tabs>
          <w:tab w:val="num" w:pos="1092"/>
        </w:tabs>
        <w:ind w:left="1092" w:hanging="360"/>
      </w:pPr>
      <w:rPr>
        <w:rFonts w:ascii="Courier New" w:hAnsi="Courier New" w:cs="Courier New" w:hint="default"/>
      </w:rPr>
    </w:lvl>
    <w:lvl w:ilvl="2" w:tplc="08090005" w:tentative="1">
      <w:start w:val="1"/>
      <w:numFmt w:val="bullet"/>
      <w:lvlText w:val=""/>
      <w:lvlJc w:val="left"/>
      <w:pPr>
        <w:tabs>
          <w:tab w:val="num" w:pos="1812"/>
        </w:tabs>
        <w:ind w:left="1812" w:hanging="360"/>
      </w:pPr>
      <w:rPr>
        <w:rFonts w:ascii="Wingdings" w:hAnsi="Wingdings" w:hint="default"/>
      </w:rPr>
    </w:lvl>
    <w:lvl w:ilvl="3" w:tplc="08090001" w:tentative="1">
      <w:start w:val="1"/>
      <w:numFmt w:val="bullet"/>
      <w:lvlText w:val=""/>
      <w:lvlJc w:val="left"/>
      <w:pPr>
        <w:tabs>
          <w:tab w:val="num" w:pos="2532"/>
        </w:tabs>
        <w:ind w:left="2532" w:hanging="360"/>
      </w:pPr>
      <w:rPr>
        <w:rFonts w:ascii="Symbol" w:hAnsi="Symbol" w:hint="default"/>
      </w:rPr>
    </w:lvl>
    <w:lvl w:ilvl="4" w:tplc="08090003" w:tentative="1">
      <w:start w:val="1"/>
      <w:numFmt w:val="bullet"/>
      <w:lvlText w:val="o"/>
      <w:lvlJc w:val="left"/>
      <w:pPr>
        <w:tabs>
          <w:tab w:val="num" w:pos="3252"/>
        </w:tabs>
        <w:ind w:left="3252" w:hanging="360"/>
      </w:pPr>
      <w:rPr>
        <w:rFonts w:ascii="Courier New" w:hAnsi="Courier New" w:cs="Courier New" w:hint="default"/>
      </w:rPr>
    </w:lvl>
    <w:lvl w:ilvl="5" w:tplc="08090005" w:tentative="1">
      <w:start w:val="1"/>
      <w:numFmt w:val="bullet"/>
      <w:lvlText w:val=""/>
      <w:lvlJc w:val="left"/>
      <w:pPr>
        <w:tabs>
          <w:tab w:val="num" w:pos="3972"/>
        </w:tabs>
        <w:ind w:left="3972" w:hanging="360"/>
      </w:pPr>
      <w:rPr>
        <w:rFonts w:ascii="Wingdings" w:hAnsi="Wingdings" w:hint="default"/>
      </w:rPr>
    </w:lvl>
    <w:lvl w:ilvl="6" w:tplc="08090001" w:tentative="1">
      <w:start w:val="1"/>
      <w:numFmt w:val="bullet"/>
      <w:lvlText w:val=""/>
      <w:lvlJc w:val="left"/>
      <w:pPr>
        <w:tabs>
          <w:tab w:val="num" w:pos="4692"/>
        </w:tabs>
        <w:ind w:left="4692" w:hanging="360"/>
      </w:pPr>
      <w:rPr>
        <w:rFonts w:ascii="Symbol" w:hAnsi="Symbol" w:hint="default"/>
      </w:rPr>
    </w:lvl>
    <w:lvl w:ilvl="7" w:tplc="08090003" w:tentative="1">
      <w:start w:val="1"/>
      <w:numFmt w:val="bullet"/>
      <w:lvlText w:val="o"/>
      <w:lvlJc w:val="left"/>
      <w:pPr>
        <w:tabs>
          <w:tab w:val="num" w:pos="5412"/>
        </w:tabs>
        <w:ind w:left="5412" w:hanging="360"/>
      </w:pPr>
      <w:rPr>
        <w:rFonts w:ascii="Courier New" w:hAnsi="Courier New" w:cs="Courier New" w:hint="default"/>
      </w:rPr>
    </w:lvl>
    <w:lvl w:ilvl="8" w:tplc="08090005"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472F2C4C"/>
    <w:multiLevelType w:val="hybridMultilevel"/>
    <w:tmpl w:val="1DF4853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B2210F9"/>
    <w:multiLevelType w:val="multilevel"/>
    <w:tmpl w:val="2CBEE6C6"/>
    <w:lvl w:ilvl="0">
      <w:start w:val="1"/>
      <w:numFmt w:val="bullet"/>
      <w:lvlText w:val=""/>
      <w:lvlJc w:val="left"/>
      <w:pPr>
        <w:tabs>
          <w:tab w:val="num" w:pos="993"/>
        </w:tabs>
        <w:ind w:left="993" w:hanging="284"/>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843AD"/>
    <w:multiLevelType w:val="hybridMultilevel"/>
    <w:tmpl w:val="2CEA6CE4"/>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3" w15:restartNumberingAfterBreak="0">
    <w:nsid w:val="58F56C17"/>
    <w:multiLevelType w:val="hybridMultilevel"/>
    <w:tmpl w:val="4C26D1B4"/>
    <w:lvl w:ilvl="0" w:tplc="A1A495CA">
      <w:start w:val="1"/>
      <w:numFmt w:val="decimal"/>
      <w:pStyle w:val="numberbullet"/>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pStyle w:val="Chargesheading3"/>
      <w:lvlText w:val=""/>
      <w:lvlJc w:val="left"/>
      <w:pPr>
        <w:tabs>
          <w:tab w:val="num" w:pos="2302"/>
        </w:tabs>
        <w:ind w:left="2302" w:hanging="360"/>
      </w:pPr>
      <w:rPr>
        <w:rFonts w:ascii="Wingdings" w:hAnsi="Wingdings" w:hint="default"/>
      </w:rPr>
    </w:lvl>
    <w:lvl w:ilvl="3" w:tplc="08090001" w:tentative="1">
      <w:start w:val="1"/>
      <w:numFmt w:val="bullet"/>
      <w:pStyle w:val="Chargestext1"/>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663D6E68"/>
    <w:multiLevelType w:val="hybridMultilevel"/>
    <w:tmpl w:val="BF76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83E1D"/>
    <w:multiLevelType w:val="hybridMultilevel"/>
    <w:tmpl w:val="73841CDA"/>
    <w:lvl w:ilvl="0" w:tplc="BC4A173A">
      <w:start w:val="1"/>
      <w:numFmt w:val="decimal"/>
      <w:lvlText w:val="%1."/>
      <w:lvlJc w:val="left"/>
      <w:pPr>
        <w:ind w:left="383" w:hanging="360"/>
      </w:pPr>
      <w:rPr>
        <w:rFonts w:hint="default"/>
        <w:i w:val="0"/>
        <w:sz w:val="24"/>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6" w15:restartNumberingAfterBreak="0">
    <w:nsid w:val="68D15B53"/>
    <w:multiLevelType w:val="hybridMultilevel"/>
    <w:tmpl w:val="DA022016"/>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84AF6"/>
    <w:multiLevelType w:val="hybridMultilevel"/>
    <w:tmpl w:val="B3C04EB4"/>
    <w:lvl w:ilvl="0" w:tplc="FFFFFFFF">
      <w:start w:val="1"/>
      <w:numFmt w:val="bullet"/>
      <w:lvlText w:val=""/>
      <w:lvlJc w:val="left"/>
      <w:pPr>
        <w:tabs>
          <w:tab w:val="num" w:pos="1288"/>
        </w:tabs>
        <w:ind w:left="1288"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408"/>
        </w:tabs>
        <w:ind w:left="408"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2F85F86"/>
    <w:multiLevelType w:val="hybridMultilevel"/>
    <w:tmpl w:val="80DE47D4"/>
    <w:lvl w:ilvl="0" w:tplc="93803D14">
      <w:start w:val="2"/>
      <w:numFmt w:val="bullet"/>
      <w:lvlText w:val="-"/>
      <w:lvlJc w:val="left"/>
      <w:pPr>
        <w:ind w:left="547" w:hanging="360"/>
      </w:pPr>
      <w:rPr>
        <w:rFonts w:ascii="Arial" w:eastAsia="Times New Roman" w:hAnsi="Arial" w:cs="Arial" w:hint="default"/>
      </w:rPr>
    </w:lvl>
    <w:lvl w:ilvl="1" w:tplc="08090003" w:tentative="1">
      <w:start w:val="1"/>
      <w:numFmt w:val="bullet"/>
      <w:lvlText w:val="o"/>
      <w:lvlJc w:val="left"/>
      <w:pPr>
        <w:ind w:left="126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cs="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cs="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19" w15:restartNumberingAfterBreak="0">
    <w:nsid w:val="75260D86"/>
    <w:multiLevelType w:val="multilevel"/>
    <w:tmpl w:val="F69C60EE"/>
    <w:lvl w:ilvl="0">
      <w:start w:val="1"/>
      <w:numFmt w:val="bullet"/>
      <w:lvlText w:val=""/>
      <w:lvlJc w:val="left"/>
      <w:pPr>
        <w:tabs>
          <w:tab w:val="num" w:pos="992"/>
        </w:tabs>
        <w:ind w:left="992" w:hanging="49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77275D87"/>
    <w:multiLevelType w:val="hybridMultilevel"/>
    <w:tmpl w:val="CE94B4B0"/>
    <w:lvl w:ilvl="0" w:tplc="3578A4D4">
      <w:start w:val="1"/>
      <w:numFmt w:val="bullet"/>
      <w:pStyle w:val="bodybulletgrn"/>
      <w:lvlText w:val=""/>
      <w:lvlJc w:val="left"/>
      <w:pPr>
        <w:tabs>
          <w:tab w:val="num" w:pos="993"/>
        </w:tabs>
        <w:ind w:left="993" w:hanging="488"/>
      </w:pPr>
      <w:rPr>
        <w:rFonts w:ascii="Symbol" w:hAnsi="Symbol" w:hint="default"/>
        <w:color w:val="455A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0789F"/>
    <w:multiLevelType w:val="hybridMultilevel"/>
    <w:tmpl w:val="26D40364"/>
    <w:lvl w:ilvl="0" w:tplc="9676D0BC">
      <w:start w:val="1"/>
      <w:numFmt w:val="decimal"/>
      <w:pStyle w:val="numberbulletgrn"/>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7A0B5205"/>
    <w:multiLevelType w:val="multilevel"/>
    <w:tmpl w:val="682865A8"/>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7D200504"/>
    <w:multiLevelType w:val="hybridMultilevel"/>
    <w:tmpl w:val="23DC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962512">
    <w:abstractNumId w:val="4"/>
  </w:num>
  <w:num w:numId="2" w16cid:durableId="2108696609">
    <w:abstractNumId w:val="13"/>
  </w:num>
  <w:num w:numId="3" w16cid:durableId="323507048">
    <w:abstractNumId w:val="4"/>
  </w:num>
  <w:num w:numId="4" w16cid:durableId="560946675">
    <w:abstractNumId w:val="21"/>
  </w:num>
  <w:num w:numId="5" w16cid:durableId="141390915">
    <w:abstractNumId w:val="22"/>
  </w:num>
  <w:num w:numId="6" w16cid:durableId="1847357366">
    <w:abstractNumId w:val="8"/>
  </w:num>
  <w:num w:numId="7" w16cid:durableId="1781683123">
    <w:abstractNumId w:val="20"/>
  </w:num>
  <w:num w:numId="8" w16cid:durableId="398865027">
    <w:abstractNumId w:val="7"/>
  </w:num>
  <w:num w:numId="9" w16cid:durableId="128405218">
    <w:abstractNumId w:val="11"/>
  </w:num>
  <w:num w:numId="10" w16cid:durableId="1495150440">
    <w:abstractNumId w:val="19"/>
  </w:num>
  <w:num w:numId="11" w16cid:durableId="1208689366">
    <w:abstractNumId w:val="3"/>
  </w:num>
  <w:num w:numId="12" w16cid:durableId="2111973596">
    <w:abstractNumId w:val="10"/>
  </w:num>
  <w:num w:numId="13" w16cid:durableId="478838444">
    <w:abstractNumId w:val="17"/>
  </w:num>
  <w:num w:numId="14" w16cid:durableId="989866967">
    <w:abstractNumId w:val="9"/>
  </w:num>
  <w:num w:numId="15" w16cid:durableId="818234016">
    <w:abstractNumId w:val="18"/>
  </w:num>
  <w:num w:numId="16" w16cid:durableId="1082332003">
    <w:abstractNumId w:val="12"/>
  </w:num>
  <w:num w:numId="17" w16cid:durableId="98066227">
    <w:abstractNumId w:val="23"/>
  </w:num>
  <w:num w:numId="18" w16cid:durableId="1940720491">
    <w:abstractNumId w:val="14"/>
  </w:num>
  <w:num w:numId="19" w16cid:durableId="903830874">
    <w:abstractNumId w:val="2"/>
  </w:num>
  <w:num w:numId="20" w16cid:durableId="1364592933">
    <w:abstractNumId w:val="15"/>
  </w:num>
  <w:num w:numId="21" w16cid:durableId="2020623036">
    <w:abstractNumId w:val="1"/>
  </w:num>
  <w:num w:numId="22" w16cid:durableId="1585993435">
    <w:abstractNumId w:val="5"/>
  </w:num>
  <w:num w:numId="23" w16cid:durableId="802842829">
    <w:abstractNumId w:val="16"/>
  </w:num>
  <w:num w:numId="24" w16cid:durableId="1622958549">
    <w:abstractNumId w:val="6"/>
  </w:num>
  <w:num w:numId="25" w16cid:durableId="156961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1A"/>
    <w:rsid w:val="0002413A"/>
    <w:rsid w:val="000469B8"/>
    <w:rsid w:val="000661BF"/>
    <w:rsid w:val="000734A1"/>
    <w:rsid w:val="0008780D"/>
    <w:rsid w:val="000B08D0"/>
    <w:rsid w:val="000C67DA"/>
    <w:rsid w:val="000F2767"/>
    <w:rsid w:val="00100663"/>
    <w:rsid w:val="00114872"/>
    <w:rsid w:val="00123FE4"/>
    <w:rsid w:val="00126A85"/>
    <w:rsid w:val="00133766"/>
    <w:rsid w:val="001354E6"/>
    <w:rsid w:val="001447E9"/>
    <w:rsid w:val="001620BA"/>
    <w:rsid w:val="00163F13"/>
    <w:rsid w:val="001736C5"/>
    <w:rsid w:val="00177A9A"/>
    <w:rsid w:val="00181C7A"/>
    <w:rsid w:val="001913A4"/>
    <w:rsid w:val="00192B98"/>
    <w:rsid w:val="00197D9F"/>
    <w:rsid w:val="001A10F6"/>
    <w:rsid w:val="001A5E6C"/>
    <w:rsid w:val="001A76AA"/>
    <w:rsid w:val="001B220D"/>
    <w:rsid w:val="001B56AD"/>
    <w:rsid w:val="001C5BD1"/>
    <w:rsid w:val="002330B1"/>
    <w:rsid w:val="0024121E"/>
    <w:rsid w:val="00243579"/>
    <w:rsid w:val="00246F28"/>
    <w:rsid w:val="00264D01"/>
    <w:rsid w:val="002723D4"/>
    <w:rsid w:val="002B211A"/>
    <w:rsid w:val="002D11D2"/>
    <w:rsid w:val="002D5F23"/>
    <w:rsid w:val="002D7930"/>
    <w:rsid w:val="002E3F4D"/>
    <w:rsid w:val="002E7AF6"/>
    <w:rsid w:val="002E7C82"/>
    <w:rsid w:val="00300316"/>
    <w:rsid w:val="00314431"/>
    <w:rsid w:val="00314763"/>
    <w:rsid w:val="003157D6"/>
    <w:rsid w:val="003167A0"/>
    <w:rsid w:val="00322A2A"/>
    <w:rsid w:val="0032744D"/>
    <w:rsid w:val="00332941"/>
    <w:rsid w:val="003555BB"/>
    <w:rsid w:val="00383C70"/>
    <w:rsid w:val="003845F4"/>
    <w:rsid w:val="00392AE5"/>
    <w:rsid w:val="003955FB"/>
    <w:rsid w:val="003B7CC8"/>
    <w:rsid w:val="003C56BB"/>
    <w:rsid w:val="003C7CD5"/>
    <w:rsid w:val="003D20BC"/>
    <w:rsid w:val="003D40FB"/>
    <w:rsid w:val="003E11EB"/>
    <w:rsid w:val="003E54CE"/>
    <w:rsid w:val="00400FF6"/>
    <w:rsid w:val="00404BA2"/>
    <w:rsid w:val="004214A8"/>
    <w:rsid w:val="00425885"/>
    <w:rsid w:val="004259DB"/>
    <w:rsid w:val="00427834"/>
    <w:rsid w:val="004363D9"/>
    <w:rsid w:val="00457F24"/>
    <w:rsid w:val="00467DCF"/>
    <w:rsid w:val="004720A6"/>
    <w:rsid w:val="004A338C"/>
    <w:rsid w:val="004A6A17"/>
    <w:rsid w:val="004B0ECB"/>
    <w:rsid w:val="004D5DC8"/>
    <w:rsid w:val="004D67A2"/>
    <w:rsid w:val="004E0E45"/>
    <w:rsid w:val="004F23F6"/>
    <w:rsid w:val="004F2D1B"/>
    <w:rsid w:val="00512CF8"/>
    <w:rsid w:val="00530309"/>
    <w:rsid w:val="005405DA"/>
    <w:rsid w:val="005815F9"/>
    <w:rsid w:val="00584552"/>
    <w:rsid w:val="00586D02"/>
    <w:rsid w:val="005B60DD"/>
    <w:rsid w:val="005D5A3B"/>
    <w:rsid w:val="005D6F6B"/>
    <w:rsid w:val="005E7AAD"/>
    <w:rsid w:val="005F2CD5"/>
    <w:rsid w:val="005F37A0"/>
    <w:rsid w:val="006172ED"/>
    <w:rsid w:val="006249F0"/>
    <w:rsid w:val="00653334"/>
    <w:rsid w:val="00665B28"/>
    <w:rsid w:val="006964E1"/>
    <w:rsid w:val="006A02FE"/>
    <w:rsid w:val="006A2E18"/>
    <w:rsid w:val="006A3442"/>
    <w:rsid w:val="006A35D3"/>
    <w:rsid w:val="006B0F04"/>
    <w:rsid w:val="006B1B18"/>
    <w:rsid w:val="006B299C"/>
    <w:rsid w:val="006B4638"/>
    <w:rsid w:val="006D527D"/>
    <w:rsid w:val="006F2B8A"/>
    <w:rsid w:val="006F325C"/>
    <w:rsid w:val="007221D1"/>
    <w:rsid w:val="00727EB3"/>
    <w:rsid w:val="00737139"/>
    <w:rsid w:val="00744678"/>
    <w:rsid w:val="0075291A"/>
    <w:rsid w:val="0077067E"/>
    <w:rsid w:val="00773B74"/>
    <w:rsid w:val="0077746F"/>
    <w:rsid w:val="007872EA"/>
    <w:rsid w:val="00797777"/>
    <w:rsid w:val="007C2F37"/>
    <w:rsid w:val="007C3913"/>
    <w:rsid w:val="007F53F4"/>
    <w:rsid w:val="007F76C0"/>
    <w:rsid w:val="00800ABC"/>
    <w:rsid w:val="00813F80"/>
    <w:rsid w:val="00814EB0"/>
    <w:rsid w:val="008270CB"/>
    <w:rsid w:val="00832354"/>
    <w:rsid w:val="008469FD"/>
    <w:rsid w:val="00847D03"/>
    <w:rsid w:val="00862257"/>
    <w:rsid w:val="008777E3"/>
    <w:rsid w:val="00877E5D"/>
    <w:rsid w:val="00894BB6"/>
    <w:rsid w:val="008A6E0D"/>
    <w:rsid w:val="00901D1B"/>
    <w:rsid w:val="00913A0A"/>
    <w:rsid w:val="00924147"/>
    <w:rsid w:val="009369B4"/>
    <w:rsid w:val="00954EDA"/>
    <w:rsid w:val="00956F7B"/>
    <w:rsid w:val="009578E1"/>
    <w:rsid w:val="00962CE9"/>
    <w:rsid w:val="00962E18"/>
    <w:rsid w:val="0096728B"/>
    <w:rsid w:val="00983A6F"/>
    <w:rsid w:val="0099769F"/>
    <w:rsid w:val="00997BB5"/>
    <w:rsid w:val="009A0754"/>
    <w:rsid w:val="009A088C"/>
    <w:rsid w:val="009A47FE"/>
    <w:rsid w:val="009A5F63"/>
    <w:rsid w:val="009B1447"/>
    <w:rsid w:val="009B4BF4"/>
    <w:rsid w:val="009B4CB3"/>
    <w:rsid w:val="009B6087"/>
    <w:rsid w:val="009C6CC7"/>
    <w:rsid w:val="009D75F3"/>
    <w:rsid w:val="009E2D35"/>
    <w:rsid w:val="009F17A3"/>
    <w:rsid w:val="00A03E4C"/>
    <w:rsid w:val="00A17336"/>
    <w:rsid w:val="00A216DD"/>
    <w:rsid w:val="00A21D56"/>
    <w:rsid w:val="00A242EA"/>
    <w:rsid w:val="00A27DA9"/>
    <w:rsid w:val="00A3491C"/>
    <w:rsid w:val="00A34BE3"/>
    <w:rsid w:val="00A350AF"/>
    <w:rsid w:val="00A403E2"/>
    <w:rsid w:val="00A46F58"/>
    <w:rsid w:val="00A60C9E"/>
    <w:rsid w:val="00A6339B"/>
    <w:rsid w:val="00A639FB"/>
    <w:rsid w:val="00A73DE0"/>
    <w:rsid w:val="00A83ABA"/>
    <w:rsid w:val="00A90145"/>
    <w:rsid w:val="00A941AC"/>
    <w:rsid w:val="00A953B3"/>
    <w:rsid w:val="00AA43E3"/>
    <w:rsid w:val="00AA5237"/>
    <w:rsid w:val="00AA6B59"/>
    <w:rsid w:val="00AB1B09"/>
    <w:rsid w:val="00AB1C82"/>
    <w:rsid w:val="00AD6C73"/>
    <w:rsid w:val="00AE2ED6"/>
    <w:rsid w:val="00AF16EA"/>
    <w:rsid w:val="00B0277E"/>
    <w:rsid w:val="00B04FC8"/>
    <w:rsid w:val="00B05AA4"/>
    <w:rsid w:val="00B2295E"/>
    <w:rsid w:val="00B26582"/>
    <w:rsid w:val="00B3263B"/>
    <w:rsid w:val="00B33E5F"/>
    <w:rsid w:val="00B451F3"/>
    <w:rsid w:val="00B5113E"/>
    <w:rsid w:val="00B55C2A"/>
    <w:rsid w:val="00B570DD"/>
    <w:rsid w:val="00B66846"/>
    <w:rsid w:val="00B70152"/>
    <w:rsid w:val="00B72CCC"/>
    <w:rsid w:val="00B72F42"/>
    <w:rsid w:val="00B756A2"/>
    <w:rsid w:val="00B97172"/>
    <w:rsid w:val="00BC5EF1"/>
    <w:rsid w:val="00C07CAB"/>
    <w:rsid w:val="00C12D5E"/>
    <w:rsid w:val="00C4355A"/>
    <w:rsid w:val="00C55832"/>
    <w:rsid w:val="00C6046B"/>
    <w:rsid w:val="00C86729"/>
    <w:rsid w:val="00C9399B"/>
    <w:rsid w:val="00C974FE"/>
    <w:rsid w:val="00CA3375"/>
    <w:rsid w:val="00CB5008"/>
    <w:rsid w:val="00CB5C1B"/>
    <w:rsid w:val="00CB73C8"/>
    <w:rsid w:val="00CD336F"/>
    <w:rsid w:val="00CD5F62"/>
    <w:rsid w:val="00CD7167"/>
    <w:rsid w:val="00CE9F07"/>
    <w:rsid w:val="00CF4D7D"/>
    <w:rsid w:val="00CF548E"/>
    <w:rsid w:val="00D0581E"/>
    <w:rsid w:val="00D059AB"/>
    <w:rsid w:val="00D13E28"/>
    <w:rsid w:val="00D175BE"/>
    <w:rsid w:val="00D34E6C"/>
    <w:rsid w:val="00D50A69"/>
    <w:rsid w:val="00D604CC"/>
    <w:rsid w:val="00D81F8D"/>
    <w:rsid w:val="00DC172B"/>
    <w:rsid w:val="00DE45E2"/>
    <w:rsid w:val="00E10F65"/>
    <w:rsid w:val="00E2687C"/>
    <w:rsid w:val="00E51967"/>
    <w:rsid w:val="00E56F7B"/>
    <w:rsid w:val="00E62DD1"/>
    <w:rsid w:val="00E6491C"/>
    <w:rsid w:val="00E75509"/>
    <w:rsid w:val="00E758B9"/>
    <w:rsid w:val="00EB5B10"/>
    <w:rsid w:val="00ED45A9"/>
    <w:rsid w:val="00EE7CBF"/>
    <w:rsid w:val="00EF1046"/>
    <w:rsid w:val="00EF57DD"/>
    <w:rsid w:val="00F058FA"/>
    <w:rsid w:val="00F10A11"/>
    <w:rsid w:val="00F224D9"/>
    <w:rsid w:val="00F575D6"/>
    <w:rsid w:val="00F71D2E"/>
    <w:rsid w:val="00F72AC2"/>
    <w:rsid w:val="00F73CCD"/>
    <w:rsid w:val="00F75F9E"/>
    <w:rsid w:val="00F80C8F"/>
    <w:rsid w:val="00F914CE"/>
    <w:rsid w:val="00F95CF1"/>
    <w:rsid w:val="00F96EFC"/>
    <w:rsid w:val="00FA1D7D"/>
    <w:rsid w:val="00FA3BB2"/>
    <w:rsid w:val="00FA57B0"/>
    <w:rsid w:val="00FB4050"/>
    <w:rsid w:val="00FC173A"/>
    <w:rsid w:val="00FC6229"/>
    <w:rsid w:val="00FC7525"/>
    <w:rsid w:val="00FD5DA5"/>
    <w:rsid w:val="05CF52F7"/>
    <w:rsid w:val="0A1137EB"/>
    <w:rsid w:val="0C9F524F"/>
    <w:rsid w:val="14995683"/>
    <w:rsid w:val="16066B4C"/>
    <w:rsid w:val="186CEA0D"/>
    <w:rsid w:val="1AF5809F"/>
    <w:rsid w:val="33E543D1"/>
    <w:rsid w:val="38B8B4F4"/>
    <w:rsid w:val="44D07D7F"/>
    <w:rsid w:val="459678CA"/>
    <w:rsid w:val="46E03CA8"/>
    <w:rsid w:val="4FBBC47C"/>
    <w:rsid w:val="522E9906"/>
    <w:rsid w:val="54369151"/>
    <w:rsid w:val="56C294CF"/>
    <w:rsid w:val="589C6DD4"/>
    <w:rsid w:val="62617B9A"/>
    <w:rsid w:val="628896FB"/>
    <w:rsid w:val="661847F8"/>
    <w:rsid w:val="67A2CE75"/>
    <w:rsid w:val="69824557"/>
    <w:rsid w:val="6CC93C80"/>
    <w:rsid w:val="735AF964"/>
    <w:rsid w:val="7693C59E"/>
    <w:rsid w:val="79C17B7E"/>
    <w:rsid w:val="7C299929"/>
    <w:rsid w:val="7C94F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8FCA4"/>
  <w15:docId w15:val="{518DAB18-667A-4579-BD58-BFA40C49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Heading"/>
    <w:qFormat/>
    <w:rsid w:val="008A6E0D"/>
    <w:pPr>
      <w:ind w:left="142"/>
    </w:pPr>
    <w:rPr>
      <w:rFonts w:ascii="Arial" w:hAnsi="Arial"/>
      <w:b/>
      <w:color w:val="6E942C"/>
      <w:sz w:val="32"/>
      <w:szCs w:val="24"/>
      <w:lang w:eastAsia="en-US"/>
    </w:rPr>
  </w:style>
  <w:style w:type="paragraph" w:styleId="Heading1">
    <w:name w:val="heading 1"/>
    <w:aliases w:val="FS title"/>
    <w:next w:val="Header"/>
    <w:qFormat/>
    <w:rsid w:val="009E2D35"/>
    <w:pPr>
      <w:keepNext/>
      <w:spacing w:before="240" w:after="60"/>
      <w:outlineLvl w:val="0"/>
    </w:pPr>
    <w:rPr>
      <w:rFonts w:ascii="Arial" w:hAnsi="Arial"/>
      <w:b/>
      <w:color w:val="455A21"/>
      <w:kern w:val="32"/>
      <w:sz w:val="40"/>
      <w:szCs w:val="32"/>
      <w:lang w:eastAsia="en-US"/>
    </w:rPr>
  </w:style>
  <w:style w:type="paragraph" w:styleId="Heading2">
    <w:name w:val="heading 2"/>
    <w:aliases w:val="quote"/>
    <w:basedOn w:val="Normal"/>
    <w:next w:val="Normal"/>
    <w:link w:val="Heading2Char"/>
    <w:autoRedefine/>
    <w:uiPriority w:val="9"/>
    <w:qFormat/>
    <w:rsid w:val="00997BB5"/>
    <w:pPr>
      <w:keepNext/>
      <w:spacing w:before="240" w:after="60"/>
      <w:outlineLvl w:val="1"/>
    </w:pPr>
    <w:rPr>
      <w:rFonts w:ascii="Cambria" w:hAnsi="Cambria"/>
      <w:b w:val="0"/>
      <w:bCs/>
      <w:i/>
      <w:iCs/>
      <w:sz w:val="24"/>
      <w:szCs w:val="28"/>
    </w:rPr>
  </w:style>
  <w:style w:type="paragraph" w:styleId="Heading3">
    <w:name w:val="heading 3"/>
    <w:aliases w:val="sub head 1"/>
    <w:basedOn w:val="bodycopy"/>
    <w:next w:val="bodycopy"/>
    <w:link w:val="Heading3Char"/>
    <w:uiPriority w:val="9"/>
    <w:qFormat/>
    <w:locked/>
    <w:rsid w:val="00F95CF1"/>
    <w:pPr>
      <w:keepNext/>
      <w:spacing w:before="240" w:after="60"/>
      <w:outlineLvl w:val="2"/>
    </w:pPr>
    <w:rPr>
      <w:b/>
      <w:bCs/>
      <w:sz w:val="26"/>
      <w:szCs w:val="26"/>
    </w:rPr>
  </w:style>
  <w:style w:type="paragraph" w:styleId="Heading4">
    <w:name w:val="heading 4"/>
    <w:basedOn w:val="NoSpacing1"/>
    <w:next w:val="Normal"/>
    <w:link w:val="Heading4Char"/>
    <w:uiPriority w:val="9"/>
    <w:qFormat/>
    <w:locked/>
    <w:rsid w:val="008A6E0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locked/>
    <w:rsid w:val="00FB4050"/>
    <w:pPr>
      <w:tabs>
        <w:tab w:val="center" w:pos="4320"/>
        <w:tab w:val="right" w:pos="8640"/>
      </w:tabs>
    </w:pPr>
  </w:style>
  <w:style w:type="paragraph" w:styleId="Footer">
    <w:name w:val="footer"/>
    <w:basedOn w:val="Normal"/>
    <w:semiHidden/>
    <w:locked/>
    <w:rsid w:val="00FB4050"/>
    <w:pPr>
      <w:tabs>
        <w:tab w:val="center" w:pos="4320"/>
        <w:tab w:val="right" w:pos="8640"/>
      </w:tabs>
    </w:pPr>
  </w:style>
  <w:style w:type="paragraph" w:styleId="BalloonText">
    <w:name w:val="Balloon Text"/>
    <w:basedOn w:val="Normal"/>
    <w:link w:val="BalloonTextChar"/>
    <w:uiPriority w:val="99"/>
    <w:semiHidden/>
    <w:unhideWhenUsed/>
    <w:locked/>
    <w:rsid w:val="009E2D35"/>
    <w:rPr>
      <w:rFonts w:ascii="Tahoma" w:hAnsi="Tahoma" w:cs="Tahoma"/>
      <w:sz w:val="16"/>
      <w:szCs w:val="16"/>
    </w:rPr>
  </w:style>
  <w:style w:type="character" w:customStyle="1" w:styleId="BalloonTextChar">
    <w:name w:val="Balloon Text Char"/>
    <w:basedOn w:val="DefaultParagraphFont"/>
    <w:link w:val="BalloonText"/>
    <w:uiPriority w:val="99"/>
    <w:semiHidden/>
    <w:rsid w:val="009E2D35"/>
    <w:rPr>
      <w:rFonts w:ascii="Tahoma" w:hAnsi="Tahoma" w:cs="Tahoma"/>
      <w:sz w:val="16"/>
      <w:szCs w:val="16"/>
      <w:lang w:eastAsia="en-US"/>
    </w:rPr>
  </w:style>
  <w:style w:type="paragraph" w:customStyle="1" w:styleId="NoSpacing1">
    <w:name w:val="No Spacing1"/>
    <w:aliases w:val="FS Body"/>
    <w:basedOn w:val="Normal"/>
    <w:next w:val="Normal"/>
    <w:link w:val="NoSpacingChar"/>
    <w:uiPriority w:val="1"/>
    <w:qFormat/>
    <w:rsid w:val="008A6E0D"/>
    <w:pPr>
      <w:spacing w:after="240" w:line="276" w:lineRule="auto"/>
    </w:pPr>
    <w:rPr>
      <w:b w:val="0"/>
      <w:color w:val="000000"/>
      <w:sz w:val="22"/>
      <w:szCs w:val="22"/>
    </w:rPr>
  </w:style>
  <w:style w:type="paragraph" w:customStyle="1" w:styleId="intropara">
    <w:name w:val="intro para"/>
    <w:basedOn w:val="Normal"/>
    <w:autoRedefine/>
    <w:rsid w:val="006A3442"/>
    <w:pPr>
      <w:spacing w:after="240"/>
    </w:pPr>
    <w:rPr>
      <w:sz w:val="28"/>
      <w:szCs w:val="28"/>
    </w:rPr>
  </w:style>
  <w:style w:type="paragraph" w:customStyle="1" w:styleId="bodycopy">
    <w:name w:val="body copy"/>
    <w:basedOn w:val="NoSpacing1"/>
    <w:link w:val="bodycopyChar"/>
    <w:rsid w:val="006A3442"/>
  </w:style>
  <w:style w:type="character" w:customStyle="1" w:styleId="Heading2Char">
    <w:name w:val="Heading 2 Char"/>
    <w:aliases w:val="quote Char"/>
    <w:basedOn w:val="DefaultParagraphFont"/>
    <w:link w:val="Heading2"/>
    <w:uiPriority w:val="9"/>
    <w:rsid w:val="00997BB5"/>
    <w:rPr>
      <w:rFonts w:ascii="Cambria" w:hAnsi="Cambria"/>
      <w:bCs/>
      <w:i/>
      <w:iCs/>
      <w:color w:val="6E942C"/>
      <w:sz w:val="24"/>
      <w:szCs w:val="28"/>
      <w:lang w:val="en-GB" w:eastAsia="en-US" w:bidi="ar-SA"/>
    </w:rPr>
  </w:style>
  <w:style w:type="character" w:customStyle="1" w:styleId="Heading3Char">
    <w:name w:val="Heading 3 Char"/>
    <w:aliases w:val="sub head 1 Char"/>
    <w:basedOn w:val="DefaultParagraphFont"/>
    <w:link w:val="Heading3"/>
    <w:uiPriority w:val="9"/>
    <w:rsid w:val="00F95CF1"/>
    <w:rPr>
      <w:rFonts w:ascii="Arial" w:hAnsi="Arial"/>
      <w:b/>
      <w:bCs/>
      <w:color w:val="000000"/>
      <w:sz w:val="26"/>
      <w:szCs w:val="26"/>
      <w:lang w:val="en-GB" w:eastAsia="en-US" w:bidi="ar-SA"/>
    </w:rPr>
  </w:style>
  <w:style w:type="character" w:customStyle="1" w:styleId="Heading4Char">
    <w:name w:val="Heading 4 Char"/>
    <w:basedOn w:val="DefaultParagraphFont"/>
    <w:link w:val="Heading4"/>
    <w:uiPriority w:val="9"/>
    <w:rsid w:val="008A6E0D"/>
    <w:rPr>
      <w:rFonts w:ascii="Arial" w:hAnsi="Arial"/>
      <w:color w:val="000000"/>
      <w:sz w:val="22"/>
      <w:szCs w:val="24"/>
      <w:lang w:eastAsia="en-US"/>
    </w:rPr>
  </w:style>
  <w:style w:type="character" w:customStyle="1" w:styleId="Date1">
    <w:name w:val="Date1"/>
    <w:basedOn w:val="bodycopyChar"/>
    <w:rsid w:val="009C6CC7"/>
    <w:rPr>
      <w:rFonts w:ascii="Arial" w:hAnsi="Arial"/>
      <w:bCs/>
      <w:color w:val="000000"/>
      <w:sz w:val="20"/>
      <w:szCs w:val="22"/>
      <w:lang w:val="en-GB" w:eastAsia="en-US" w:bidi="ar-SA"/>
    </w:rPr>
  </w:style>
  <w:style w:type="paragraph" w:customStyle="1" w:styleId="Title1">
    <w:name w:val="Title1"/>
    <w:basedOn w:val="Heading1"/>
    <w:rsid w:val="009C6CC7"/>
    <w:pPr>
      <w:spacing w:after="0"/>
      <w:ind w:left="-170"/>
    </w:pPr>
    <w:rPr>
      <w:bCs/>
      <w:sz w:val="48"/>
      <w:szCs w:val="20"/>
    </w:rPr>
  </w:style>
  <w:style w:type="paragraph" w:customStyle="1" w:styleId="description">
    <w:name w:val="description"/>
    <w:basedOn w:val="Normal"/>
    <w:rsid w:val="009C6CC7"/>
    <w:pPr>
      <w:spacing w:before="120"/>
      <w:ind w:left="0"/>
    </w:pPr>
    <w:rPr>
      <w:bCs/>
      <w:szCs w:val="20"/>
    </w:rPr>
  </w:style>
  <w:style w:type="paragraph" w:customStyle="1" w:styleId="italicbodycopy">
    <w:name w:val="italic body copy"/>
    <w:basedOn w:val="bodycopy"/>
    <w:next w:val="bodycopy"/>
    <w:link w:val="italicbodycopyCharChar"/>
    <w:autoRedefine/>
    <w:rsid w:val="006A3442"/>
    <w:rPr>
      <w:i/>
    </w:rPr>
  </w:style>
  <w:style w:type="character" w:customStyle="1" w:styleId="NoSpacingChar">
    <w:name w:val="No Spacing Char"/>
    <w:aliases w:val="FS Body Char"/>
    <w:basedOn w:val="DefaultParagraphFont"/>
    <w:link w:val="NoSpacing1"/>
    <w:rsid w:val="006A3442"/>
    <w:rPr>
      <w:rFonts w:ascii="Arial" w:hAnsi="Arial"/>
      <w:color w:val="000000"/>
      <w:sz w:val="22"/>
      <w:szCs w:val="22"/>
      <w:lang w:val="en-GB" w:eastAsia="en-US" w:bidi="ar-SA"/>
    </w:rPr>
  </w:style>
  <w:style w:type="character" w:customStyle="1" w:styleId="bodycopyChar">
    <w:name w:val="body copy Char"/>
    <w:basedOn w:val="NoSpacingChar"/>
    <w:link w:val="bodycopy"/>
    <w:rsid w:val="006A3442"/>
    <w:rPr>
      <w:rFonts w:ascii="Arial" w:hAnsi="Arial"/>
      <w:color w:val="000000"/>
      <w:sz w:val="22"/>
      <w:szCs w:val="22"/>
      <w:lang w:val="en-GB" w:eastAsia="en-US" w:bidi="ar-SA"/>
    </w:rPr>
  </w:style>
  <w:style w:type="character" w:customStyle="1" w:styleId="italicbodycopyCharChar">
    <w:name w:val="italic body copy Char Char"/>
    <w:basedOn w:val="bodycopyChar"/>
    <w:link w:val="italicbodycopy"/>
    <w:rsid w:val="006A3442"/>
    <w:rPr>
      <w:rFonts w:ascii="Arial" w:hAnsi="Arial"/>
      <w:i/>
      <w:color w:val="000000"/>
      <w:sz w:val="22"/>
      <w:szCs w:val="22"/>
      <w:lang w:val="en-GB" w:eastAsia="en-US" w:bidi="ar-SA"/>
    </w:rPr>
  </w:style>
  <w:style w:type="paragraph" w:customStyle="1" w:styleId="subhead1">
    <w:name w:val="subhead 1"/>
    <w:basedOn w:val="NoSpacing1"/>
    <w:link w:val="subhead1Char"/>
    <w:autoRedefine/>
    <w:rsid w:val="00F95CF1"/>
    <w:rPr>
      <w:b/>
      <w:bCs/>
      <w:color w:val="6E942C"/>
      <w:sz w:val="28"/>
    </w:rPr>
  </w:style>
  <w:style w:type="character" w:customStyle="1" w:styleId="subscript">
    <w:name w:val="subscript"/>
    <w:basedOn w:val="bodycopyChar"/>
    <w:rsid w:val="00404BA2"/>
    <w:rPr>
      <w:rFonts w:ascii="Arial" w:hAnsi="Arial"/>
      <w:color w:val="000000"/>
      <w:sz w:val="22"/>
      <w:szCs w:val="22"/>
      <w:vertAlign w:val="subscript"/>
      <w:lang w:val="en-GB" w:eastAsia="en-US" w:bidi="ar-SA"/>
    </w:rPr>
  </w:style>
  <w:style w:type="character" w:customStyle="1" w:styleId="superscript">
    <w:name w:val="superscript"/>
    <w:basedOn w:val="bodycopyChar"/>
    <w:rsid w:val="00404BA2"/>
    <w:rPr>
      <w:rFonts w:ascii="Arial" w:hAnsi="Arial"/>
      <w:color w:val="000000"/>
      <w:sz w:val="22"/>
      <w:szCs w:val="22"/>
      <w:vertAlign w:val="superscript"/>
      <w:lang w:val="en-GB" w:eastAsia="en-US" w:bidi="ar-SA"/>
    </w:rPr>
  </w:style>
  <w:style w:type="character" w:customStyle="1" w:styleId="boldbodycopy">
    <w:name w:val="bold body copy"/>
    <w:basedOn w:val="bodycopyChar"/>
    <w:rsid w:val="00D13E28"/>
    <w:rPr>
      <w:rFonts w:ascii="Arial" w:hAnsi="Arial"/>
      <w:b/>
      <w:color w:val="000000"/>
      <w:sz w:val="22"/>
      <w:szCs w:val="22"/>
      <w:lang w:val="en-GB" w:eastAsia="en-US" w:bidi="ar-SA"/>
    </w:rPr>
  </w:style>
  <w:style w:type="character" w:customStyle="1" w:styleId="subhead1Char">
    <w:name w:val="subhead 1 Char"/>
    <w:basedOn w:val="NoSpacingChar"/>
    <w:link w:val="subhead1"/>
    <w:rsid w:val="00F95CF1"/>
    <w:rPr>
      <w:rFonts w:ascii="Arial" w:hAnsi="Arial"/>
      <w:b/>
      <w:bCs/>
      <w:color w:val="6E942C"/>
      <w:sz w:val="28"/>
      <w:szCs w:val="22"/>
      <w:lang w:val="en-GB" w:eastAsia="en-US" w:bidi="ar-SA"/>
    </w:rPr>
  </w:style>
  <w:style w:type="character" w:styleId="Hyperlink">
    <w:name w:val="Hyperlink"/>
    <w:basedOn w:val="DefaultParagraphFont"/>
    <w:uiPriority w:val="99"/>
    <w:locked/>
    <w:rsid w:val="00997BB5"/>
    <w:rPr>
      <w:color w:val="0000FF"/>
      <w:u w:val="single"/>
    </w:rPr>
  </w:style>
  <w:style w:type="character" w:styleId="FollowedHyperlink">
    <w:name w:val="FollowedHyperlink"/>
    <w:basedOn w:val="DefaultParagraphFont"/>
    <w:locked/>
    <w:rsid w:val="00997BB5"/>
    <w:rPr>
      <w:color w:val="800080"/>
      <w:u w:val="single"/>
    </w:rPr>
  </w:style>
  <w:style w:type="paragraph" w:customStyle="1" w:styleId="bodybullet">
    <w:name w:val="body bullet"/>
    <w:basedOn w:val="bodycopy"/>
    <w:autoRedefine/>
    <w:rsid w:val="003555BB"/>
    <w:pPr>
      <w:numPr>
        <w:numId w:val="6"/>
      </w:numPr>
    </w:pPr>
    <w:rPr>
      <w:color w:val="auto"/>
    </w:rPr>
  </w:style>
  <w:style w:type="paragraph" w:customStyle="1" w:styleId="numberbullet">
    <w:name w:val="number bullet"/>
    <w:basedOn w:val="bodycopy"/>
    <w:rsid w:val="009A5F63"/>
    <w:pPr>
      <w:numPr>
        <w:numId w:val="2"/>
      </w:numPr>
    </w:pPr>
  </w:style>
  <w:style w:type="paragraph" w:customStyle="1" w:styleId="bodybulletgrn">
    <w:name w:val="body bullet grn"/>
    <w:basedOn w:val="bodycopy"/>
    <w:autoRedefine/>
    <w:rsid w:val="003555BB"/>
    <w:pPr>
      <w:numPr>
        <w:numId w:val="7"/>
      </w:numPr>
    </w:pPr>
    <w:rPr>
      <w:color w:val="455A21"/>
    </w:rPr>
  </w:style>
  <w:style w:type="paragraph" w:customStyle="1" w:styleId="bodycopygrn">
    <w:name w:val="body copy grn"/>
    <w:basedOn w:val="NoSpacing1"/>
    <w:autoRedefine/>
    <w:rsid w:val="00AA5237"/>
    <w:rPr>
      <w:color w:val="455A21"/>
    </w:rPr>
  </w:style>
  <w:style w:type="paragraph" w:customStyle="1" w:styleId="numberbulletgrn">
    <w:name w:val="number bullet grn"/>
    <w:basedOn w:val="bodybullet"/>
    <w:rsid w:val="00737139"/>
    <w:pPr>
      <w:numPr>
        <w:numId w:val="4"/>
      </w:numPr>
    </w:pPr>
    <w:rPr>
      <w:color w:val="455A21"/>
    </w:rPr>
  </w:style>
  <w:style w:type="paragraph" w:customStyle="1" w:styleId="italicbodycopygrn">
    <w:name w:val="italic body copy grn"/>
    <w:basedOn w:val="italicbodycopy"/>
    <w:rsid w:val="00737139"/>
    <w:rPr>
      <w:color w:val="455A21"/>
    </w:rPr>
  </w:style>
  <w:style w:type="character" w:customStyle="1" w:styleId="subscriptgrn">
    <w:name w:val="subscript grn"/>
    <w:basedOn w:val="subscript"/>
    <w:rsid w:val="00737139"/>
    <w:rPr>
      <w:rFonts w:ascii="Arial" w:hAnsi="Arial"/>
      <w:color w:val="6E942C"/>
      <w:sz w:val="22"/>
      <w:szCs w:val="22"/>
      <w:vertAlign w:val="subscript"/>
      <w:lang w:val="en-GB" w:eastAsia="en-US" w:bidi="ar-SA"/>
    </w:rPr>
  </w:style>
  <w:style w:type="character" w:customStyle="1" w:styleId="superscriptgrn">
    <w:name w:val="superscript grn"/>
    <w:basedOn w:val="superscript"/>
    <w:rsid w:val="00737139"/>
    <w:rPr>
      <w:rFonts w:ascii="Arial" w:hAnsi="Arial"/>
      <w:color w:val="000000"/>
      <w:sz w:val="22"/>
      <w:szCs w:val="22"/>
      <w:vertAlign w:val="superscript"/>
      <w:lang w:val="en-GB" w:eastAsia="en-US" w:bidi="ar-SA"/>
    </w:rPr>
  </w:style>
  <w:style w:type="table" w:styleId="TableContemporary">
    <w:name w:val="Table Contemporary"/>
    <w:aliases w:val="Table"/>
    <w:basedOn w:val="TableNormal"/>
    <w:locked/>
    <w:rsid w:val="00D50A69"/>
    <w:pPr>
      <w:ind w:left="142"/>
    </w:pPr>
    <w:rPr>
      <w:rFonts w:ascii="Arial" w:hAnsi="Arial"/>
      <w:color w:val="FF66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ldbodygrn">
    <w:name w:val="bold body grn"/>
    <w:basedOn w:val="NoSpacing1"/>
    <w:link w:val="boldbodygrnChar"/>
    <w:autoRedefine/>
    <w:rsid w:val="00AA5237"/>
    <w:pPr>
      <w:ind w:left="0"/>
    </w:pPr>
    <w:rPr>
      <w:b/>
      <w:color w:val="455A21"/>
    </w:rPr>
  </w:style>
  <w:style w:type="character" w:customStyle="1" w:styleId="boldbodygrnChar">
    <w:name w:val="bold body grn Char"/>
    <w:basedOn w:val="NoSpacingChar"/>
    <w:link w:val="boldbodygrn"/>
    <w:rsid w:val="00AA5237"/>
    <w:rPr>
      <w:rFonts w:ascii="Arial" w:hAnsi="Arial"/>
      <w:b/>
      <w:color w:val="455A21"/>
      <w:sz w:val="22"/>
      <w:szCs w:val="22"/>
      <w:lang w:val="en-GB" w:eastAsia="en-US" w:bidi="ar-SA"/>
    </w:rPr>
  </w:style>
  <w:style w:type="table" w:styleId="TableGrid">
    <w:name w:val="Table Grid"/>
    <w:basedOn w:val="TableNormal"/>
    <w:locked/>
    <w:rsid w:val="006A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gesheading3">
    <w:name w:val="Charges heading 3"/>
    <w:basedOn w:val="Normal"/>
    <w:next w:val="Normal"/>
    <w:rsid w:val="00B5113E"/>
    <w:pPr>
      <w:numPr>
        <w:ilvl w:val="2"/>
        <w:numId w:val="2"/>
      </w:numPr>
    </w:pPr>
    <w:rPr>
      <w:b w:val="0"/>
      <w:i/>
      <w:color w:val="auto"/>
      <w:sz w:val="20"/>
      <w:szCs w:val="20"/>
    </w:rPr>
  </w:style>
  <w:style w:type="paragraph" w:customStyle="1" w:styleId="Chargestext1">
    <w:name w:val="Charges text 1"/>
    <w:link w:val="Chargestext1Char"/>
    <w:rsid w:val="00B5113E"/>
    <w:pPr>
      <w:numPr>
        <w:ilvl w:val="3"/>
        <w:numId w:val="2"/>
      </w:numPr>
      <w:jc w:val="both"/>
    </w:pPr>
    <w:rPr>
      <w:rFonts w:ascii="Arial" w:hAnsi="Arial"/>
      <w:lang w:eastAsia="en-US"/>
    </w:rPr>
  </w:style>
  <w:style w:type="character" w:customStyle="1" w:styleId="Chargestext1Char">
    <w:name w:val="Charges text 1 Char"/>
    <w:basedOn w:val="DefaultParagraphFont"/>
    <w:link w:val="Chargestext1"/>
    <w:rsid w:val="00B5113E"/>
    <w:rPr>
      <w:rFonts w:ascii="Arial" w:hAnsi="Arial"/>
      <w:lang w:val="en-GB" w:eastAsia="en-US" w:bidi="ar-SA"/>
    </w:rPr>
  </w:style>
  <w:style w:type="character" w:styleId="PageNumber">
    <w:name w:val="page number"/>
    <w:basedOn w:val="DefaultParagraphFont"/>
    <w:locked/>
    <w:rsid w:val="00F058FA"/>
  </w:style>
  <w:style w:type="paragraph" w:styleId="FootnoteText">
    <w:name w:val="footnote text"/>
    <w:basedOn w:val="Normal"/>
    <w:link w:val="FootnoteTextChar"/>
    <w:semiHidden/>
    <w:locked/>
    <w:rsid w:val="00E51967"/>
    <w:pPr>
      <w:ind w:left="0"/>
    </w:pPr>
    <w:rPr>
      <w:b w:val="0"/>
      <w:color w:val="auto"/>
      <w:kern w:val="24"/>
      <w:sz w:val="20"/>
      <w:szCs w:val="20"/>
    </w:rPr>
  </w:style>
  <w:style w:type="character" w:customStyle="1" w:styleId="FootnoteTextChar">
    <w:name w:val="Footnote Text Char"/>
    <w:basedOn w:val="DefaultParagraphFont"/>
    <w:link w:val="FootnoteText"/>
    <w:semiHidden/>
    <w:rsid w:val="00E51967"/>
    <w:rPr>
      <w:rFonts w:ascii="Arial" w:hAnsi="Arial"/>
      <w:kern w:val="24"/>
      <w:lang w:eastAsia="en-US"/>
    </w:rPr>
  </w:style>
  <w:style w:type="character" w:styleId="FootnoteReference">
    <w:name w:val="footnote reference"/>
    <w:basedOn w:val="DefaultParagraphFont"/>
    <w:semiHidden/>
    <w:locked/>
    <w:rsid w:val="00E51967"/>
    <w:rPr>
      <w:vertAlign w:val="superscript"/>
    </w:rPr>
  </w:style>
  <w:style w:type="paragraph" w:styleId="NoSpacing">
    <w:name w:val="No Spacing"/>
    <w:uiPriority w:val="1"/>
    <w:qFormat/>
    <w:rsid w:val="00F71D2E"/>
    <w:pPr>
      <w:ind w:left="142"/>
    </w:pPr>
    <w:rPr>
      <w:rFonts w:ascii="Arial" w:hAnsi="Arial"/>
      <w:b/>
      <w:color w:val="6E942C"/>
      <w:sz w:val="32"/>
      <w:szCs w:val="24"/>
      <w:lang w:eastAsia="en-US"/>
    </w:rPr>
  </w:style>
  <w:style w:type="paragraph" w:styleId="Revision">
    <w:name w:val="Revision"/>
    <w:hidden/>
    <w:uiPriority w:val="99"/>
    <w:semiHidden/>
    <w:rsid w:val="00243579"/>
    <w:rPr>
      <w:rFonts w:ascii="Arial" w:hAnsi="Arial"/>
      <w:b/>
      <w:color w:val="6E942C"/>
      <w:sz w:val="32"/>
      <w:szCs w:val="24"/>
      <w:lang w:eastAsia="en-US"/>
    </w:rPr>
  </w:style>
  <w:style w:type="character" w:styleId="CommentReference">
    <w:name w:val="annotation reference"/>
    <w:basedOn w:val="DefaultParagraphFont"/>
    <w:uiPriority w:val="99"/>
    <w:semiHidden/>
    <w:unhideWhenUsed/>
    <w:locked/>
    <w:rsid w:val="00AD6C73"/>
    <w:rPr>
      <w:sz w:val="16"/>
      <w:szCs w:val="16"/>
    </w:rPr>
  </w:style>
  <w:style w:type="paragraph" w:styleId="CommentText">
    <w:name w:val="annotation text"/>
    <w:basedOn w:val="Normal"/>
    <w:link w:val="CommentTextChar"/>
    <w:uiPriority w:val="99"/>
    <w:semiHidden/>
    <w:unhideWhenUsed/>
    <w:locked/>
    <w:rsid w:val="00AD6C73"/>
    <w:rPr>
      <w:sz w:val="20"/>
      <w:szCs w:val="20"/>
    </w:rPr>
  </w:style>
  <w:style w:type="character" w:customStyle="1" w:styleId="CommentTextChar">
    <w:name w:val="Comment Text Char"/>
    <w:basedOn w:val="DefaultParagraphFont"/>
    <w:link w:val="CommentText"/>
    <w:uiPriority w:val="99"/>
    <w:semiHidden/>
    <w:rsid w:val="00AD6C73"/>
    <w:rPr>
      <w:rFonts w:ascii="Arial" w:hAnsi="Arial"/>
      <w:b/>
      <w:color w:val="6E942C"/>
      <w:lang w:eastAsia="en-US"/>
    </w:rPr>
  </w:style>
  <w:style w:type="paragraph" w:styleId="CommentSubject">
    <w:name w:val="annotation subject"/>
    <w:basedOn w:val="CommentText"/>
    <w:next w:val="CommentText"/>
    <w:link w:val="CommentSubjectChar"/>
    <w:uiPriority w:val="99"/>
    <w:semiHidden/>
    <w:unhideWhenUsed/>
    <w:locked/>
    <w:rsid w:val="00AD6C73"/>
    <w:rPr>
      <w:bCs/>
    </w:rPr>
  </w:style>
  <w:style w:type="character" w:customStyle="1" w:styleId="CommentSubjectChar">
    <w:name w:val="Comment Subject Char"/>
    <w:basedOn w:val="CommentTextChar"/>
    <w:link w:val="CommentSubject"/>
    <w:uiPriority w:val="99"/>
    <w:semiHidden/>
    <w:rsid w:val="00AD6C73"/>
    <w:rPr>
      <w:rFonts w:ascii="Arial" w:hAnsi="Arial"/>
      <w:b/>
      <w:bCs/>
      <w:color w:val="6E942C"/>
      <w:lang w:eastAsia="en-US"/>
    </w:rPr>
  </w:style>
  <w:style w:type="character" w:customStyle="1" w:styleId="bodyboldpurple">
    <w:name w:val="body bold purple"/>
    <w:basedOn w:val="DefaultParagraphFont"/>
    <w:uiPriority w:val="99"/>
    <w:rsid w:val="00E62DD1"/>
    <w:rPr>
      <w:rFonts w:ascii="Arial" w:hAnsi="Arial"/>
      <w:b/>
      <w:color w:val="56004E"/>
      <w:sz w:val="22"/>
    </w:rPr>
  </w:style>
  <w:style w:type="paragraph" w:styleId="ListParagraph">
    <w:name w:val="List Paragraph"/>
    <w:basedOn w:val="Normal"/>
    <w:uiPriority w:val="34"/>
    <w:qFormat/>
    <w:rsid w:val="00D604CC"/>
    <w:pPr>
      <w:spacing w:after="200" w:line="276" w:lineRule="auto"/>
      <w:ind w:left="720"/>
    </w:pPr>
    <w:rPr>
      <w:rFonts w:eastAsiaTheme="minorHAnsi" w:cstheme="minorBidi"/>
      <w:b w:val="0"/>
      <w:color w:val="auto"/>
      <w:sz w:val="24"/>
      <w:szCs w:val="22"/>
    </w:rPr>
  </w:style>
  <w:style w:type="paragraph" w:styleId="NormalWeb">
    <w:name w:val="Normal (Web)"/>
    <w:basedOn w:val="Normal"/>
    <w:uiPriority w:val="99"/>
    <w:semiHidden/>
    <w:locked/>
    <w:rsid w:val="00FC6229"/>
    <w:pPr>
      <w:spacing w:before="100" w:beforeAutospacing="1" w:after="100" w:afterAutospacing="1"/>
      <w:ind w:left="0"/>
    </w:pPr>
    <w:rPr>
      <w:rFonts w:ascii="Times New Roman" w:hAnsi="Times New Roman"/>
      <w:b w:val="0"/>
      <w:color w:val="auto"/>
      <w:sz w:val="22"/>
    </w:rPr>
  </w:style>
  <w:style w:type="character" w:styleId="UnresolvedMention">
    <w:name w:val="Unresolved Mention"/>
    <w:basedOn w:val="DefaultParagraphFont"/>
    <w:uiPriority w:val="99"/>
    <w:semiHidden/>
    <w:unhideWhenUsed/>
    <w:rsid w:val="0002413A"/>
    <w:rPr>
      <w:color w:val="605E5C"/>
      <w:shd w:val="clear" w:color="auto" w:fill="E1DFDD"/>
    </w:rPr>
  </w:style>
  <w:style w:type="paragraph" w:customStyle="1" w:styleId="paragraph">
    <w:name w:val="paragraph"/>
    <w:basedOn w:val="Normal"/>
    <w:rsid w:val="00F224D9"/>
    <w:pPr>
      <w:spacing w:before="100" w:beforeAutospacing="1" w:after="100" w:afterAutospacing="1"/>
      <w:ind w:left="0"/>
    </w:pPr>
    <w:rPr>
      <w:rFonts w:ascii="Times New Roman" w:hAnsi="Times New Roman"/>
      <w:b w:val="0"/>
      <w:color w:val="auto"/>
      <w:sz w:val="24"/>
      <w:lang w:eastAsia="en-GB"/>
    </w:rPr>
  </w:style>
  <w:style w:type="character" w:customStyle="1" w:styleId="normaltextrun">
    <w:name w:val="normaltextrun"/>
    <w:basedOn w:val="DefaultParagraphFont"/>
    <w:rsid w:val="00F224D9"/>
  </w:style>
  <w:style w:type="character" w:customStyle="1" w:styleId="eop">
    <w:name w:val="eop"/>
    <w:basedOn w:val="DefaultParagraphFont"/>
    <w:rsid w:val="00F224D9"/>
  </w:style>
  <w:style w:type="character" w:customStyle="1" w:styleId="Boldtextgreen">
    <w:name w:val="Bold text green"/>
    <w:basedOn w:val="DefaultParagraphFont"/>
    <w:uiPriority w:val="1"/>
    <w:rsid w:val="00B70152"/>
    <w:rPr>
      <w:rFonts w:ascii="Arial" w:hAnsi="Arial"/>
      <w:b/>
      <w:color w:val="0086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2886">
      <w:bodyDiv w:val="1"/>
      <w:marLeft w:val="0"/>
      <w:marRight w:val="0"/>
      <w:marTop w:val="0"/>
      <w:marBottom w:val="0"/>
      <w:divBdr>
        <w:top w:val="none" w:sz="0" w:space="0" w:color="auto"/>
        <w:left w:val="none" w:sz="0" w:space="0" w:color="auto"/>
        <w:bottom w:val="none" w:sz="0" w:space="0" w:color="auto"/>
        <w:right w:val="none" w:sz="0" w:space="0" w:color="auto"/>
      </w:divBdr>
      <w:divsChild>
        <w:div w:id="1221751218">
          <w:marLeft w:val="0"/>
          <w:marRight w:val="0"/>
          <w:marTop w:val="0"/>
          <w:marBottom w:val="0"/>
          <w:divBdr>
            <w:top w:val="none" w:sz="0" w:space="0" w:color="auto"/>
            <w:left w:val="none" w:sz="0" w:space="0" w:color="auto"/>
            <w:bottom w:val="none" w:sz="0" w:space="0" w:color="auto"/>
            <w:right w:val="none" w:sz="0" w:space="0" w:color="auto"/>
          </w:divBdr>
        </w:div>
        <w:div w:id="1319649496">
          <w:marLeft w:val="0"/>
          <w:marRight w:val="0"/>
          <w:marTop w:val="0"/>
          <w:marBottom w:val="0"/>
          <w:divBdr>
            <w:top w:val="none" w:sz="0" w:space="0" w:color="auto"/>
            <w:left w:val="none" w:sz="0" w:space="0" w:color="auto"/>
            <w:bottom w:val="none" w:sz="0" w:space="0" w:color="auto"/>
            <w:right w:val="none" w:sz="0" w:space="0" w:color="auto"/>
          </w:divBdr>
        </w:div>
        <w:div w:id="1867669691">
          <w:marLeft w:val="0"/>
          <w:marRight w:val="0"/>
          <w:marTop w:val="0"/>
          <w:marBottom w:val="0"/>
          <w:divBdr>
            <w:top w:val="none" w:sz="0" w:space="0" w:color="auto"/>
            <w:left w:val="none" w:sz="0" w:space="0" w:color="auto"/>
            <w:bottom w:val="none" w:sz="0" w:space="0" w:color="auto"/>
            <w:right w:val="none" w:sz="0" w:space="0" w:color="auto"/>
          </w:divBdr>
        </w:div>
        <w:div w:id="2090417425">
          <w:marLeft w:val="0"/>
          <w:marRight w:val="0"/>
          <w:marTop w:val="0"/>
          <w:marBottom w:val="0"/>
          <w:divBdr>
            <w:top w:val="none" w:sz="0" w:space="0" w:color="auto"/>
            <w:left w:val="none" w:sz="0" w:space="0" w:color="auto"/>
            <w:bottom w:val="none" w:sz="0" w:space="0" w:color="auto"/>
            <w:right w:val="none" w:sz="0" w:space="0" w:color="auto"/>
          </w:divBdr>
        </w:div>
      </w:divsChild>
    </w:div>
    <w:div w:id="55325821">
      <w:bodyDiv w:val="1"/>
      <w:marLeft w:val="0"/>
      <w:marRight w:val="0"/>
      <w:marTop w:val="0"/>
      <w:marBottom w:val="0"/>
      <w:divBdr>
        <w:top w:val="none" w:sz="0" w:space="0" w:color="auto"/>
        <w:left w:val="none" w:sz="0" w:space="0" w:color="auto"/>
        <w:bottom w:val="none" w:sz="0" w:space="0" w:color="auto"/>
        <w:right w:val="none" w:sz="0" w:space="0" w:color="auto"/>
      </w:divBdr>
      <w:divsChild>
        <w:div w:id="1068187205">
          <w:marLeft w:val="0"/>
          <w:marRight w:val="0"/>
          <w:marTop w:val="0"/>
          <w:marBottom w:val="0"/>
          <w:divBdr>
            <w:top w:val="none" w:sz="0" w:space="0" w:color="auto"/>
            <w:left w:val="none" w:sz="0" w:space="0" w:color="auto"/>
            <w:bottom w:val="none" w:sz="0" w:space="0" w:color="auto"/>
            <w:right w:val="none" w:sz="0" w:space="0" w:color="auto"/>
          </w:divBdr>
        </w:div>
        <w:div w:id="1267351223">
          <w:marLeft w:val="0"/>
          <w:marRight w:val="0"/>
          <w:marTop w:val="0"/>
          <w:marBottom w:val="0"/>
          <w:divBdr>
            <w:top w:val="none" w:sz="0" w:space="0" w:color="auto"/>
            <w:left w:val="none" w:sz="0" w:space="0" w:color="auto"/>
            <w:bottom w:val="none" w:sz="0" w:space="0" w:color="auto"/>
            <w:right w:val="none" w:sz="0" w:space="0" w:color="auto"/>
          </w:divBdr>
        </w:div>
        <w:div w:id="1838230382">
          <w:marLeft w:val="0"/>
          <w:marRight w:val="0"/>
          <w:marTop w:val="0"/>
          <w:marBottom w:val="0"/>
          <w:divBdr>
            <w:top w:val="none" w:sz="0" w:space="0" w:color="auto"/>
            <w:left w:val="none" w:sz="0" w:space="0" w:color="auto"/>
            <w:bottom w:val="none" w:sz="0" w:space="0" w:color="auto"/>
            <w:right w:val="none" w:sz="0" w:space="0" w:color="auto"/>
          </w:divBdr>
        </w:div>
        <w:div w:id="2020541485">
          <w:marLeft w:val="0"/>
          <w:marRight w:val="0"/>
          <w:marTop w:val="0"/>
          <w:marBottom w:val="0"/>
          <w:divBdr>
            <w:top w:val="none" w:sz="0" w:space="0" w:color="auto"/>
            <w:left w:val="none" w:sz="0" w:space="0" w:color="auto"/>
            <w:bottom w:val="none" w:sz="0" w:space="0" w:color="auto"/>
            <w:right w:val="none" w:sz="0" w:space="0" w:color="auto"/>
          </w:divBdr>
        </w:div>
      </w:divsChild>
    </w:div>
    <w:div w:id="78138178">
      <w:bodyDiv w:val="1"/>
      <w:marLeft w:val="0"/>
      <w:marRight w:val="0"/>
      <w:marTop w:val="0"/>
      <w:marBottom w:val="0"/>
      <w:divBdr>
        <w:top w:val="none" w:sz="0" w:space="0" w:color="auto"/>
        <w:left w:val="none" w:sz="0" w:space="0" w:color="auto"/>
        <w:bottom w:val="none" w:sz="0" w:space="0" w:color="auto"/>
        <w:right w:val="none" w:sz="0" w:space="0" w:color="auto"/>
      </w:divBdr>
    </w:div>
    <w:div w:id="1014723430">
      <w:bodyDiv w:val="1"/>
      <w:marLeft w:val="0"/>
      <w:marRight w:val="0"/>
      <w:marTop w:val="0"/>
      <w:marBottom w:val="0"/>
      <w:divBdr>
        <w:top w:val="none" w:sz="0" w:space="0" w:color="auto"/>
        <w:left w:val="none" w:sz="0" w:space="0" w:color="auto"/>
        <w:bottom w:val="none" w:sz="0" w:space="0" w:color="auto"/>
        <w:right w:val="none" w:sz="0" w:space="0" w:color="auto"/>
      </w:divBdr>
      <w:divsChild>
        <w:div w:id="414017776">
          <w:marLeft w:val="0"/>
          <w:marRight w:val="0"/>
          <w:marTop w:val="0"/>
          <w:marBottom w:val="0"/>
          <w:divBdr>
            <w:top w:val="none" w:sz="0" w:space="0" w:color="auto"/>
            <w:left w:val="none" w:sz="0" w:space="0" w:color="auto"/>
            <w:bottom w:val="none" w:sz="0" w:space="0" w:color="auto"/>
            <w:right w:val="none" w:sz="0" w:space="0" w:color="auto"/>
          </w:divBdr>
        </w:div>
        <w:div w:id="650868309">
          <w:marLeft w:val="0"/>
          <w:marRight w:val="0"/>
          <w:marTop w:val="0"/>
          <w:marBottom w:val="0"/>
          <w:divBdr>
            <w:top w:val="none" w:sz="0" w:space="0" w:color="auto"/>
            <w:left w:val="none" w:sz="0" w:space="0" w:color="auto"/>
            <w:bottom w:val="none" w:sz="0" w:space="0" w:color="auto"/>
            <w:right w:val="none" w:sz="0" w:space="0" w:color="auto"/>
          </w:divBdr>
        </w:div>
        <w:div w:id="1852375978">
          <w:marLeft w:val="0"/>
          <w:marRight w:val="0"/>
          <w:marTop w:val="0"/>
          <w:marBottom w:val="0"/>
          <w:divBdr>
            <w:top w:val="none" w:sz="0" w:space="0" w:color="auto"/>
            <w:left w:val="none" w:sz="0" w:space="0" w:color="auto"/>
            <w:bottom w:val="none" w:sz="0" w:space="0" w:color="auto"/>
            <w:right w:val="none" w:sz="0" w:space="0" w:color="auto"/>
          </w:divBdr>
        </w:div>
        <w:div w:id="1958876209">
          <w:marLeft w:val="0"/>
          <w:marRight w:val="0"/>
          <w:marTop w:val="0"/>
          <w:marBottom w:val="0"/>
          <w:divBdr>
            <w:top w:val="none" w:sz="0" w:space="0" w:color="auto"/>
            <w:left w:val="none" w:sz="0" w:space="0" w:color="auto"/>
            <w:bottom w:val="none" w:sz="0" w:space="0" w:color="auto"/>
            <w:right w:val="none" w:sz="0" w:space="0" w:color="auto"/>
          </w:divBdr>
        </w:div>
      </w:divsChild>
    </w:div>
    <w:div w:id="1029795240">
      <w:bodyDiv w:val="1"/>
      <w:marLeft w:val="0"/>
      <w:marRight w:val="0"/>
      <w:marTop w:val="0"/>
      <w:marBottom w:val="0"/>
      <w:divBdr>
        <w:top w:val="none" w:sz="0" w:space="0" w:color="auto"/>
        <w:left w:val="none" w:sz="0" w:space="0" w:color="auto"/>
        <w:bottom w:val="none" w:sz="0" w:space="0" w:color="auto"/>
        <w:right w:val="none" w:sz="0" w:space="0" w:color="auto"/>
      </w:divBdr>
    </w:div>
    <w:div w:id="1544321932">
      <w:bodyDiv w:val="1"/>
      <w:marLeft w:val="0"/>
      <w:marRight w:val="0"/>
      <w:marTop w:val="0"/>
      <w:marBottom w:val="0"/>
      <w:divBdr>
        <w:top w:val="none" w:sz="0" w:space="0" w:color="auto"/>
        <w:left w:val="none" w:sz="0" w:space="0" w:color="auto"/>
        <w:bottom w:val="none" w:sz="0" w:space="0" w:color="auto"/>
        <w:right w:val="none" w:sz="0" w:space="0" w:color="auto"/>
      </w:divBdr>
    </w:div>
    <w:div w:id="1871608464">
      <w:bodyDiv w:val="1"/>
      <w:marLeft w:val="0"/>
      <w:marRight w:val="0"/>
      <w:marTop w:val="0"/>
      <w:marBottom w:val="0"/>
      <w:divBdr>
        <w:top w:val="none" w:sz="0" w:space="0" w:color="auto"/>
        <w:left w:val="none" w:sz="0" w:space="0" w:color="auto"/>
        <w:bottom w:val="none" w:sz="0" w:space="0" w:color="auto"/>
        <w:right w:val="none" w:sz="0" w:space="0" w:color="auto"/>
      </w:divBdr>
      <w:divsChild>
        <w:div w:id="266232280">
          <w:marLeft w:val="0"/>
          <w:marRight w:val="0"/>
          <w:marTop w:val="0"/>
          <w:marBottom w:val="0"/>
          <w:divBdr>
            <w:top w:val="none" w:sz="0" w:space="0" w:color="auto"/>
            <w:left w:val="none" w:sz="0" w:space="0" w:color="auto"/>
            <w:bottom w:val="none" w:sz="0" w:space="0" w:color="auto"/>
            <w:right w:val="none" w:sz="0" w:space="0" w:color="auto"/>
          </w:divBdr>
        </w:div>
        <w:div w:id="412944230">
          <w:marLeft w:val="0"/>
          <w:marRight w:val="0"/>
          <w:marTop w:val="0"/>
          <w:marBottom w:val="0"/>
          <w:divBdr>
            <w:top w:val="none" w:sz="0" w:space="0" w:color="auto"/>
            <w:left w:val="none" w:sz="0" w:space="0" w:color="auto"/>
            <w:bottom w:val="none" w:sz="0" w:space="0" w:color="auto"/>
            <w:right w:val="none" w:sz="0" w:space="0" w:color="auto"/>
          </w:divBdr>
        </w:div>
        <w:div w:id="1333029868">
          <w:marLeft w:val="0"/>
          <w:marRight w:val="0"/>
          <w:marTop w:val="0"/>
          <w:marBottom w:val="0"/>
          <w:divBdr>
            <w:top w:val="none" w:sz="0" w:space="0" w:color="auto"/>
            <w:left w:val="none" w:sz="0" w:space="0" w:color="auto"/>
            <w:bottom w:val="none" w:sz="0" w:space="0" w:color="auto"/>
            <w:right w:val="none" w:sz="0" w:space="0" w:color="auto"/>
          </w:divBdr>
        </w:div>
        <w:div w:id="16480512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3.safelinks.protection.outlook.com/?url=https%3A%2F%2Fwww.gov.uk%2Fgovernment%2Forganisations%2Fenvironment-agency%2Fabout%2Fpersonal-information-charter&amp;data=05%7C01%7CConsultation.enquiries%40environment-agency.gov.uk%7C7859ec10fa6c425aef1a08db7bcd8b4b%7C770a245002274c6290c74e38537f1102%7C0%7C0%7C638239894958495932%7CUnknown%7CTWFpbGZsb3d8eyJWIjoiMC4wLjAwMDAiLCJQIjoiV2luMzIiLCJBTiI6Ik1haWwiLCJXVCI6Mn0%3D%7C3000%7C%7C%7C&amp;sdata=WmfcmMkGJffAwCHhG1LJFncn5snJlVeQkW%2BImM4tJ5w%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quiries@environment-agenc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environment-agency.gov.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v.uk/environment-agency" TargetMode="External"/><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 Id="rId4" Type="http://schemas.openxmlformats.org/officeDocument/2006/relationships/hyperlink" Target="http://www.gov.uk/environment-age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ammonds\Local%20Settings\Temporary%20Internet%20Files\OLKB\fact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A1E006FA02A57429FDB349F85FD6F02" ma:contentTypeVersion="30" ma:contentTypeDescription="Create a new document." ma:contentTypeScope="" ma:versionID="34455a29dcc7113a0eb58c86daec6edb">
  <xsd:schema xmlns:xsd="http://www.w3.org/2001/XMLSchema" xmlns:xs="http://www.w3.org/2001/XMLSchema" xmlns:p="http://schemas.microsoft.com/office/2006/metadata/properties" xmlns:ns2="662745e8-e224-48e8-a2e3-254862b8c2f5" xmlns:ns3="f5200d0b-9520-40d1-8079-af004c1cca84" xmlns:ns4="2bf4ed91-c5b5-4176-9d14-cf54da3826a7" targetNamespace="http://schemas.microsoft.com/office/2006/metadata/properties" ma:root="true" ma:fieldsID="267c827422d6e579091df80efcb4b37f" ns2:_="" ns3:_="" ns4:_="">
    <xsd:import namespace="662745e8-e224-48e8-a2e3-254862b8c2f5"/>
    <xsd:import namespace="f5200d0b-9520-40d1-8079-af004c1cca84"/>
    <xsd:import namespace="2bf4ed91-c5b5-4176-9d14-cf54da3826a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272236-d626-4541-9f54-53726a948eff}" ma:internalName="TaxCatchAll" ma:showField="CatchAllData"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272236-d626-4541-9f54-53726a948eff}" ma:internalName="TaxCatchAllLabel" ma:readOnly="true" ma:showField="CatchAllDataLabel"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Resources from Waste Team" ma:internalName="Team" ma:readOnly="false">
      <xsd:simpleType>
        <xsd:restriction base="dms:Text"/>
      </xsd:simpleType>
    </xsd:element>
    <xsd:element name="Topic" ma:index="20" nillable="true" ma:displayName="Topic" ma:default="RF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00d0b-9520-40d1-8079-af004c1cca84"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4ed91-c5b5-4176-9d14-cf54da3826a7"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Documents</Topic>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7</Value>
      <Value>6</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SharedWithUsers xmlns="2bf4ed91-c5b5-4176-9d14-cf54da3826a7">
      <UserInfo>
        <DisplayName>Carter, Joss</DisplayName>
        <AccountId>5928</AccountId>
        <AccountType/>
      </UserInfo>
      <UserInfo>
        <DisplayName>Forteath, Joan</DisplayName>
        <AccountId>2938</AccountId>
        <AccountType/>
      </UserInfo>
      <UserInfo>
        <DisplayName>Begbey, Kathryn</DisplayName>
        <AccountId>6140</AccountId>
        <AccountType/>
      </UserInfo>
      <UserInfo>
        <DisplayName>Manson, David</DisplayName>
        <AccountId>335</AccountId>
        <AccountType/>
      </UserInfo>
    </SharedWithUsers>
    <lcf76f155ced4ddcb4097134ff3c332f xmlns="f5200d0b-9520-40d1-8079-af004c1cca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897228C-80D5-433B-98A8-A1DD085DC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5200d0b-9520-40d1-8079-af004c1cca84"/>
    <ds:schemaRef ds:uri="2bf4ed91-c5b5-4176-9d14-cf54da38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8FC67-A990-4EB5-B93D-73507956E635}">
  <ds:schemaRefs>
    <ds:schemaRef ds:uri="http://schemas.microsoft.com/office/2006/metadata/properties"/>
    <ds:schemaRef ds:uri="http://schemas.microsoft.com/office/infopath/2007/PartnerControls"/>
    <ds:schemaRef ds:uri="662745e8-e224-48e8-a2e3-254862b8c2f5"/>
    <ds:schemaRef ds:uri="2bf4ed91-c5b5-4176-9d14-cf54da3826a7"/>
    <ds:schemaRef ds:uri="f5200d0b-9520-40d1-8079-af004c1cca84"/>
  </ds:schemaRefs>
</ds:datastoreItem>
</file>

<file path=customXml/itemProps3.xml><?xml version="1.0" encoding="utf-8"?>
<ds:datastoreItem xmlns:ds="http://schemas.openxmlformats.org/officeDocument/2006/customXml" ds:itemID="{24FD76EF-94A6-4FD2-93EF-EE01B701DD15}">
  <ds:schemaRefs>
    <ds:schemaRef ds:uri="http://schemas.openxmlformats.org/officeDocument/2006/bibliography"/>
  </ds:schemaRefs>
</ds:datastoreItem>
</file>

<file path=customXml/itemProps4.xml><?xml version="1.0" encoding="utf-8"?>
<ds:datastoreItem xmlns:ds="http://schemas.openxmlformats.org/officeDocument/2006/customXml" ds:itemID="{23ED1ADD-43A4-443F-AD6C-B096E2DE20C1}">
  <ds:schemaRefs>
    <ds:schemaRef ds:uri="http://schemas.microsoft.com/sharepoint/v3/contenttype/forms"/>
  </ds:schemaRefs>
</ds:datastoreItem>
</file>

<file path=customXml/itemProps5.xml><?xml version="1.0" encoding="utf-8"?>
<ds:datastoreItem xmlns:ds="http://schemas.openxmlformats.org/officeDocument/2006/customXml" ds:itemID="{F13890AA-4692-4351-9EE3-3ABDB81FC8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factsheet template</Template>
  <TotalTime>0</TotalTime>
  <Pages>7</Pages>
  <Words>989</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Environment Agency</Company>
  <LinksUpToDate>false</LinksUpToDate>
  <CharactersWithSpaces>7034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EHammonds</dc:creator>
  <cp:keywords/>
  <cp:lastModifiedBy>Richard Fairweather</cp:lastModifiedBy>
  <cp:revision>2</cp:revision>
  <cp:lastPrinted>2010-09-04T03:30:00Z</cp:lastPrinted>
  <dcterms:created xsi:type="dcterms:W3CDTF">2025-05-23T14:54:00Z</dcterms:created>
  <dcterms:modified xsi:type="dcterms:W3CDTF">2025-05-23T14:54:00Z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0x010100A5BF1C78D9F64B679A5EBDE1C6598EBC01003A1E006FA02A57429FDB349F85FD6F02</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InformationType">
    <vt:lpwstr/>
  </property>
  <property fmtid="{D5CDD505-2E9C-101B-9397-08002B2CF9AE}" pid="7" name="Distribution">
    <vt:lpwstr/>
  </property>
  <property fmtid="{D5CDD505-2E9C-101B-9397-08002B2CF9AE}" pid="8" name="HOSiteType">
    <vt:lpwstr/>
  </property>
  <property fmtid="{D5CDD505-2E9C-101B-9397-08002B2CF9AE}" pid="9" name="OrganisationalUnit">
    <vt:lpwstr/>
  </property>
  <property fmtid="{D5CDD505-2E9C-101B-9397-08002B2CF9AE}" pid="10" name="MediaServiceImageTags">
    <vt:lpwstr/>
  </property>
</Properties>
</file>